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jc w:val="center"/>
        <w:tblLayout w:type="fixed"/>
        <w:tblLook w:val="0000" w:firstRow="0" w:lastRow="0" w:firstColumn="0" w:lastColumn="0" w:noHBand="0" w:noVBand="0"/>
      </w:tblPr>
      <w:tblGrid>
        <w:gridCol w:w="4536"/>
        <w:gridCol w:w="5954"/>
      </w:tblGrid>
      <w:tr w:rsidR="006E53E4" w:rsidRPr="006E53E4" w:rsidTr="00FE3170">
        <w:trPr>
          <w:trHeight w:val="1265"/>
          <w:jc w:val="center"/>
        </w:trPr>
        <w:tc>
          <w:tcPr>
            <w:tcW w:w="4536" w:type="dxa"/>
          </w:tcPr>
          <w:p w:rsidR="00FE3170" w:rsidRPr="00FE3170" w:rsidRDefault="00FE3170" w:rsidP="00FE3170">
            <w:pPr>
              <w:spacing w:after="0" w:line="240" w:lineRule="auto"/>
              <w:jc w:val="center"/>
              <w:rPr>
                <w:rFonts w:ascii="Times New Roman" w:hAnsi="Times New Roman" w:cs="Times New Roman"/>
                <w:bCs/>
                <w:sz w:val="28"/>
                <w:szCs w:val="28"/>
              </w:rPr>
            </w:pPr>
            <w:r w:rsidRPr="00FE3170">
              <w:rPr>
                <w:rFonts w:ascii="Times New Roman" w:hAnsi="Times New Roman" w:cs="Times New Roman"/>
                <w:bCs/>
                <w:sz w:val="28"/>
                <w:szCs w:val="28"/>
              </w:rPr>
              <w:t>SỞ GIÁO DỤC VÀ ĐÀO TẠO</w:t>
            </w:r>
          </w:p>
          <w:p w:rsidR="006E53E4" w:rsidRPr="00C76DE1" w:rsidRDefault="006E53E4" w:rsidP="00726C44">
            <w:pPr>
              <w:spacing w:after="0" w:line="240" w:lineRule="auto"/>
              <w:jc w:val="center"/>
              <w:rPr>
                <w:rFonts w:ascii="Times New Roman" w:hAnsi="Times New Roman" w:cs="Times New Roman"/>
                <w:sz w:val="28"/>
                <w:szCs w:val="28"/>
              </w:rPr>
            </w:pPr>
            <w:r w:rsidRPr="00C76DE1">
              <w:rPr>
                <w:rFonts w:ascii="Times New Roman" w:hAnsi="Times New Roman" w:cs="Times New Roman"/>
                <w:sz w:val="28"/>
                <w:szCs w:val="28"/>
              </w:rPr>
              <w:t>THÀNH PHỐ HỒ CHÍ MINH</w:t>
            </w:r>
          </w:p>
          <w:p w:rsidR="006E53E4" w:rsidRPr="00FE3170" w:rsidRDefault="00726C44" w:rsidP="00726C44">
            <w:pPr>
              <w:spacing w:before="120" w:after="0" w:line="240" w:lineRule="auto"/>
              <w:jc w:val="center"/>
              <w:rPr>
                <w:rFonts w:ascii="Times New Roman" w:hAnsi="Times New Roman" w:cs="Times New Roman"/>
                <w:b/>
                <w:sz w:val="28"/>
                <w:szCs w:val="28"/>
              </w:rPr>
            </w:pPr>
            <w:r w:rsidRPr="00FE3170">
              <w:rPr>
                <w:rFonts w:ascii="Times New Roman" w:hAnsi="Times New Roman" w:cs="Times New Roman"/>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650240</wp:posOffset>
                      </wp:positionH>
                      <wp:positionV relativeFrom="paragraph">
                        <wp:posOffset>15875</wp:posOffset>
                      </wp:positionV>
                      <wp:extent cx="9810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91C11" id="_x0000_t32" coordsize="21600,21600" o:spt="32" o:oned="t" path="m,l21600,21600e" filled="f">
                      <v:path arrowok="t" fillok="f" o:connecttype="none"/>
                      <o:lock v:ext="edit" shapetype="t"/>
                    </v:shapetype>
                    <v:shape id="Straight Arrow Connector 3" o:spid="_x0000_s1026" type="#_x0000_t32" style="position:absolute;margin-left:51.2pt;margin-top:1.25pt;width:77.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"/>
                  </w:pict>
                </mc:Fallback>
              </mc:AlternateContent>
            </w:r>
            <w:r w:rsidR="00FE3170" w:rsidRPr="00FE3170">
              <w:rPr>
                <w:rFonts w:ascii="Times New Roman" w:hAnsi="Times New Roman" w:cs="Times New Roman"/>
                <w:b/>
                <w:sz w:val="28"/>
                <w:szCs w:val="28"/>
              </w:rPr>
              <w:t>PHÒNG GIÁO DỤC TRUNG HỌC</w:t>
            </w:r>
          </w:p>
        </w:tc>
        <w:tc>
          <w:tcPr>
            <w:tcW w:w="5954" w:type="dxa"/>
          </w:tcPr>
          <w:p w:rsidR="006E53E4" w:rsidRPr="00FE3170" w:rsidRDefault="006E53E4" w:rsidP="00726C44">
            <w:pPr>
              <w:pStyle w:val="Heading1"/>
              <w:jc w:val="center"/>
              <w:rPr>
                <w:b/>
                <w:bCs/>
                <w:szCs w:val="24"/>
              </w:rPr>
            </w:pPr>
            <w:r w:rsidRPr="00FE3170">
              <w:rPr>
                <w:b/>
                <w:bCs/>
                <w:szCs w:val="24"/>
              </w:rPr>
              <w:t>CỘNG HOÀ XÃ HỘI CHỦ NGHĨA VIỆT NAM</w:t>
            </w:r>
          </w:p>
          <w:p w:rsidR="006E53E4" w:rsidRPr="00FE3170" w:rsidRDefault="006E53E4" w:rsidP="00726C44">
            <w:pPr>
              <w:pStyle w:val="Heading2"/>
              <w:jc w:val="center"/>
              <w:rPr>
                <w:sz w:val="24"/>
                <w:szCs w:val="24"/>
              </w:rPr>
            </w:pPr>
            <w:r w:rsidRPr="00FE3170">
              <w:rPr>
                <w:sz w:val="24"/>
                <w:szCs w:val="24"/>
              </w:rPr>
              <w:t>Độc lập - Tự do - Hạnh phúc</w:t>
            </w:r>
          </w:p>
          <w:p w:rsidR="006E53E4" w:rsidRPr="00FE3170" w:rsidRDefault="00FE3170" w:rsidP="00726C44">
            <w:pPr>
              <w:pStyle w:val="Heading5"/>
              <w:rPr>
                <w:i w:val="0"/>
              </w:rPr>
            </w:pPr>
            <w:r w:rsidRPr="00FE3170">
              <w:rPr>
                <w:i w:val="0"/>
                <w:noProof/>
              </w:rPr>
              <mc:AlternateContent>
                <mc:Choice Requires="wps">
                  <w:drawing>
                    <wp:anchor distT="0" distB="0" distL="114300" distR="114300" simplePos="0" relativeHeight="251653120" behindDoc="0" locked="0" layoutInCell="1" allowOverlap="1">
                      <wp:simplePos x="0" y="0"/>
                      <wp:positionH relativeFrom="column">
                        <wp:posOffset>1026161</wp:posOffset>
                      </wp:positionH>
                      <wp:positionV relativeFrom="paragraph">
                        <wp:posOffset>15240</wp:posOffset>
                      </wp:positionV>
                      <wp:extent cx="1752600" cy="1905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CE56F"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1.2pt" to="21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"/>
                  </w:pict>
                </mc:Fallback>
              </mc:AlternateContent>
            </w:r>
          </w:p>
          <w:p w:rsidR="006E53E4" w:rsidRPr="00C76DE1" w:rsidRDefault="00FE3170" w:rsidP="00726C44">
            <w:pPr>
              <w:pStyle w:val="Heading5"/>
              <w:spacing w:before="120"/>
              <w:jc w:val="right"/>
              <w:rPr>
                <w:sz w:val="28"/>
                <w:szCs w:val="28"/>
              </w:rPr>
            </w:pPr>
            <w:r>
              <w:rPr>
                <w:sz w:val="28"/>
                <w:szCs w:val="28"/>
              </w:rPr>
              <w:t>Tp.</w:t>
            </w:r>
            <w:r w:rsidR="006E53E4" w:rsidRPr="00C76DE1">
              <w:rPr>
                <w:sz w:val="28"/>
                <w:szCs w:val="28"/>
              </w:rPr>
              <w:t xml:space="preserve"> Hồ Chí Minh, ngày </w:t>
            </w:r>
            <w:r>
              <w:rPr>
                <w:sz w:val="28"/>
                <w:szCs w:val="28"/>
              </w:rPr>
              <w:t>26</w:t>
            </w:r>
            <w:r w:rsidR="006E53E4" w:rsidRPr="00C76DE1">
              <w:rPr>
                <w:sz w:val="28"/>
                <w:szCs w:val="28"/>
              </w:rPr>
              <w:t xml:space="preserve"> tháng </w:t>
            </w:r>
            <w:r w:rsidR="00726C44" w:rsidRPr="00C76DE1">
              <w:rPr>
                <w:sz w:val="28"/>
                <w:szCs w:val="28"/>
              </w:rPr>
              <w:t>12</w:t>
            </w:r>
            <w:r w:rsidR="006E53E4" w:rsidRPr="00C76DE1">
              <w:rPr>
                <w:sz w:val="28"/>
                <w:szCs w:val="28"/>
              </w:rPr>
              <w:t xml:space="preserve"> năm 2017</w:t>
            </w:r>
          </w:p>
        </w:tc>
      </w:tr>
      <w:tr w:rsidR="006E53E4" w:rsidRPr="006E53E4" w:rsidTr="00FE3170">
        <w:trPr>
          <w:trHeight w:val="414"/>
          <w:jc w:val="center"/>
        </w:trPr>
        <w:tc>
          <w:tcPr>
            <w:tcW w:w="4536" w:type="dxa"/>
          </w:tcPr>
          <w:p w:rsidR="006E53E4" w:rsidRPr="00F5548F" w:rsidRDefault="006E53E4" w:rsidP="00FE3170">
            <w:pPr>
              <w:tabs>
                <w:tab w:val="right" w:leader="dot" w:pos="9720"/>
              </w:tabs>
              <w:spacing w:before="120" w:after="0" w:line="240" w:lineRule="auto"/>
              <w:rPr>
                <w:rFonts w:ascii="Times New Roman" w:hAnsi="Times New Roman" w:cs="Times New Roman"/>
                <w:bCs/>
              </w:rPr>
            </w:pPr>
          </w:p>
        </w:tc>
        <w:tc>
          <w:tcPr>
            <w:tcW w:w="5954" w:type="dxa"/>
          </w:tcPr>
          <w:p w:rsidR="006E53E4" w:rsidRPr="006E53E4" w:rsidRDefault="006E53E4" w:rsidP="00726C44">
            <w:pPr>
              <w:pStyle w:val="Heading1"/>
              <w:rPr>
                <w:b/>
                <w:bCs/>
                <w:sz w:val="26"/>
              </w:rPr>
            </w:pPr>
          </w:p>
        </w:tc>
      </w:tr>
    </w:tbl>
    <w:p w:rsidR="00726C44" w:rsidRDefault="00726C44" w:rsidP="006E53E4">
      <w:pPr>
        <w:ind w:firstLine="720"/>
        <w:rPr>
          <w:rFonts w:ascii="Times New Roman" w:hAnsi="Times New Roman" w:cs="Times New Roman"/>
          <w:sz w:val="26"/>
          <w:szCs w:val="26"/>
        </w:rPr>
      </w:pPr>
    </w:p>
    <w:p w:rsidR="006E53E4" w:rsidRPr="007E0955" w:rsidRDefault="006E53E4" w:rsidP="007E0955">
      <w:pPr>
        <w:spacing w:before="120" w:after="0" w:line="240" w:lineRule="auto"/>
        <w:ind w:firstLine="1418"/>
        <w:rPr>
          <w:rFonts w:ascii="Times New Roman" w:hAnsi="Times New Roman" w:cs="Times New Roman"/>
          <w:sz w:val="28"/>
          <w:szCs w:val="28"/>
        </w:rPr>
      </w:pPr>
      <w:r w:rsidRPr="007E0955">
        <w:rPr>
          <w:rFonts w:ascii="Times New Roman" w:hAnsi="Times New Roman" w:cs="Times New Roman"/>
          <w:sz w:val="28"/>
          <w:szCs w:val="28"/>
        </w:rPr>
        <w:t xml:space="preserve">Kính gửi: </w:t>
      </w:r>
    </w:p>
    <w:p w:rsidR="006E53E4" w:rsidRPr="007E0955" w:rsidRDefault="006E53E4" w:rsidP="007E0955">
      <w:pPr>
        <w:spacing w:before="120" w:after="0" w:line="240" w:lineRule="auto"/>
        <w:ind w:firstLine="1560"/>
        <w:rPr>
          <w:rFonts w:ascii="Times New Roman" w:hAnsi="Times New Roman" w:cs="Times New Roman"/>
          <w:sz w:val="28"/>
          <w:szCs w:val="28"/>
        </w:rPr>
      </w:pPr>
      <w:r w:rsidRPr="007E0955">
        <w:rPr>
          <w:rFonts w:ascii="Times New Roman" w:hAnsi="Times New Roman" w:cs="Times New Roman"/>
          <w:sz w:val="28"/>
          <w:szCs w:val="28"/>
        </w:rPr>
        <w:tab/>
        <w:t xml:space="preserve">     - </w:t>
      </w:r>
      <w:r w:rsidR="00726C44" w:rsidRPr="007E0955">
        <w:rPr>
          <w:rFonts w:ascii="Times New Roman" w:hAnsi="Times New Roman" w:cs="Times New Roman"/>
          <w:sz w:val="28"/>
          <w:szCs w:val="28"/>
        </w:rPr>
        <w:t xml:space="preserve">Ban Giám hiệu </w:t>
      </w:r>
      <w:r w:rsidRPr="007E0955">
        <w:rPr>
          <w:rFonts w:ascii="Times New Roman" w:hAnsi="Times New Roman" w:cs="Times New Roman"/>
          <w:sz w:val="28"/>
          <w:szCs w:val="28"/>
        </w:rPr>
        <w:t>các trường THPT;</w:t>
      </w:r>
    </w:p>
    <w:p w:rsidR="006E53E4" w:rsidRPr="007E0955" w:rsidRDefault="006E53E4" w:rsidP="007E0955">
      <w:pPr>
        <w:spacing w:before="120" w:after="0" w:line="240" w:lineRule="auto"/>
        <w:ind w:firstLine="1560"/>
        <w:rPr>
          <w:rFonts w:ascii="Times New Roman" w:hAnsi="Times New Roman" w:cs="Times New Roman"/>
          <w:sz w:val="28"/>
          <w:szCs w:val="28"/>
        </w:rPr>
      </w:pPr>
      <w:r w:rsidRPr="007E0955">
        <w:rPr>
          <w:rFonts w:ascii="Times New Roman" w:hAnsi="Times New Roman" w:cs="Times New Roman"/>
          <w:sz w:val="28"/>
          <w:szCs w:val="28"/>
        </w:rPr>
        <w:tab/>
        <w:t xml:space="preserve">     - </w:t>
      </w:r>
      <w:r w:rsidR="00726C44" w:rsidRPr="007E0955">
        <w:rPr>
          <w:rFonts w:ascii="Times New Roman" w:hAnsi="Times New Roman" w:cs="Times New Roman"/>
          <w:sz w:val="28"/>
          <w:szCs w:val="28"/>
        </w:rPr>
        <w:t xml:space="preserve">Ban Giám hiệu </w:t>
      </w:r>
      <w:r w:rsidRPr="007E0955">
        <w:rPr>
          <w:rFonts w:ascii="Times New Roman" w:hAnsi="Times New Roman" w:cs="Times New Roman"/>
          <w:sz w:val="28"/>
          <w:szCs w:val="28"/>
        </w:rPr>
        <w:t>các trường có nhiều cấp học (</w:t>
      </w:r>
      <w:r w:rsidR="007E0955" w:rsidRPr="007E0955">
        <w:rPr>
          <w:rFonts w:ascii="Times New Roman" w:hAnsi="Times New Roman" w:cs="Times New Roman"/>
          <w:sz w:val="28"/>
          <w:szCs w:val="28"/>
        </w:rPr>
        <w:t xml:space="preserve">có </w:t>
      </w:r>
      <w:r w:rsidRPr="007E0955">
        <w:rPr>
          <w:rFonts w:ascii="Times New Roman" w:hAnsi="Times New Roman" w:cs="Times New Roman"/>
          <w:sz w:val="28"/>
          <w:szCs w:val="28"/>
        </w:rPr>
        <w:t>THPT).</w:t>
      </w:r>
    </w:p>
    <w:p w:rsidR="006E53E4" w:rsidRPr="007E0955" w:rsidRDefault="006E53E4" w:rsidP="007E0955">
      <w:pPr>
        <w:pStyle w:val="Default"/>
        <w:spacing w:before="120"/>
        <w:ind w:firstLine="720"/>
        <w:jc w:val="both"/>
        <w:rPr>
          <w:rFonts w:ascii="Times New Roman" w:hAnsi="Times New Roman" w:cs="Times New Roman"/>
          <w:sz w:val="28"/>
          <w:szCs w:val="28"/>
        </w:rPr>
      </w:pPr>
    </w:p>
    <w:p w:rsidR="001037E0" w:rsidRDefault="006E53E4" w:rsidP="002E05B0">
      <w:pPr>
        <w:spacing w:before="120" w:after="0" w:line="240" w:lineRule="auto"/>
        <w:ind w:firstLine="851"/>
        <w:jc w:val="both"/>
        <w:rPr>
          <w:rFonts w:ascii="Times New Roman" w:hAnsi="Times New Roman" w:cs="Times New Roman"/>
          <w:iCs/>
          <w:sz w:val="28"/>
          <w:szCs w:val="28"/>
        </w:rPr>
      </w:pPr>
      <w:r w:rsidRPr="007E0955">
        <w:rPr>
          <w:rFonts w:ascii="Times New Roman" w:hAnsi="Times New Roman" w:cs="Times New Roman"/>
          <w:iCs/>
          <w:sz w:val="28"/>
          <w:szCs w:val="28"/>
        </w:rPr>
        <w:t>Ban tổ chức lớp tập huấn đã tiếp nhận</w:t>
      </w:r>
      <w:r w:rsidR="00940A40" w:rsidRPr="007E0955">
        <w:rPr>
          <w:rFonts w:ascii="Times New Roman" w:hAnsi="Times New Roman" w:cs="Times New Roman"/>
          <w:iCs/>
          <w:sz w:val="28"/>
          <w:szCs w:val="28"/>
        </w:rPr>
        <w:t xml:space="preserve"> danh sách đăng ký</w:t>
      </w:r>
      <w:r w:rsidRPr="007E0955">
        <w:rPr>
          <w:rFonts w:ascii="Times New Roman" w:hAnsi="Times New Roman" w:cs="Times New Roman"/>
          <w:iCs/>
          <w:sz w:val="28"/>
          <w:szCs w:val="28"/>
        </w:rPr>
        <w:t xml:space="preserve"> </w:t>
      </w:r>
      <w:r w:rsidR="00FE3170">
        <w:rPr>
          <w:rFonts w:ascii="Times New Roman" w:hAnsi="Times New Roman" w:cs="Times New Roman"/>
          <w:iCs/>
          <w:sz w:val="28"/>
          <w:szCs w:val="28"/>
        </w:rPr>
        <w:t>315</w:t>
      </w:r>
      <w:r w:rsidRPr="007E0955">
        <w:rPr>
          <w:rFonts w:ascii="Times New Roman" w:hAnsi="Times New Roman" w:cs="Times New Roman"/>
          <w:iCs/>
          <w:sz w:val="28"/>
          <w:szCs w:val="28"/>
        </w:rPr>
        <w:t xml:space="preserve"> giáo viên</w:t>
      </w:r>
      <w:r w:rsidR="00940A40" w:rsidRPr="007E0955">
        <w:rPr>
          <w:rFonts w:ascii="Times New Roman" w:hAnsi="Times New Roman" w:cs="Times New Roman"/>
          <w:iCs/>
          <w:sz w:val="28"/>
          <w:szCs w:val="28"/>
        </w:rPr>
        <w:t>,</w:t>
      </w:r>
      <w:r w:rsidRPr="007E0955">
        <w:rPr>
          <w:rFonts w:ascii="Times New Roman" w:hAnsi="Times New Roman" w:cs="Times New Roman"/>
          <w:iCs/>
          <w:sz w:val="28"/>
          <w:szCs w:val="28"/>
        </w:rPr>
        <w:t xml:space="preserve"> của </w:t>
      </w:r>
      <w:r w:rsidR="00FE3170">
        <w:rPr>
          <w:rFonts w:ascii="Times New Roman" w:hAnsi="Times New Roman" w:cs="Times New Roman"/>
          <w:iCs/>
          <w:sz w:val="28"/>
          <w:szCs w:val="28"/>
        </w:rPr>
        <w:t>119</w:t>
      </w:r>
      <w:r w:rsidRPr="007E0955">
        <w:rPr>
          <w:rFonts w:ascii="Times New Roman" w:hAnsi="Times New Roman" w:cs="Times New Roman"/>
          <w:iCs/>
          <w:sz w:val="28"/>
          <w:szCs w:val="28"/>
        </w:rPr>
        <w:t xml:space="preserve"> Đơn vị (</w:t>
      </w:r>
      <w:r w:rsidR="001037E0" w:rsidRPr="001037E0">
        <w:rPr>
          <w:rFonts w:ascii="Times New Roman" w:hAnsi="Times New Roman" w:cs="Times New Roman"/>
          <w:i/>
          <w:iCs/>
          <w:sz w:val="28"/>
          <w:szCs w:val="28"/>
        </w:rPr>
        <w:t>có</w:t>
      </w:r>
      <w:r w:rsidRPr="001037E0">
        <w:rPr>
          <w:rFonts w:ascii="Times New Roman" w:hAnsi="Times New Roman" w:cs="Times New Roman"/>
          <w:i/>
          <w:iCs/>
          <w:sz w:val="28"/>
          <w:szCs w:val="28"/>
        </w:rPr>
        <w:t xml:space="preserve"> danh sách </w:t>
      </w:r>
      <w:r w:rsidR="00FE3170">
        <w:rPr>
          <w:rFonts w:ascii="Times New Roman" w:hAnsi="Times New Roman" w:cs="Times New Roman"/>
          <w:i/>
          <w:iCs/>
          <w:sz w:val="28"/>
          <w:szCs w:val="28"/>
        </w:rPr>
        <w:t xml:space="preserve">bố trí xe </w:t>
      </w:r>
      <w:r w:rsidRPr="001037E0">
        <w:rPr>
          <w:rFonts w:ascii="Times New Roman" w:hAnsi="Times New Roman" w:cs="Times New Roman"/>
          <w:i/>
          <w:iCs/>
          <w:sz w:val="28"/>
          <w:szCs w:val="28"/>
        </w:rPr>
        <w:t>đính kèm</w:t>
      </w:r>
      <w:r w:rsidRPr="007E0955">
        <w:rPr>
          <w:rFonts w:ascii="Times New Roman" w:hAnsi="Times New Roman" w:cs="Times New Roman"/>
          <w:iCs/>
          <w:sz w:val="28"/>
          <w:szCs w:val="28"/>
        </w:rPr>
        <w:t>)</w:t>
      </w:r>
      <w:r w:rsidR="00940A40" w:rsidRPr="007E0955">
        <w:rPr>
          <w:rFonts w:ascii="Times New Roman" w:hAnsi="Times New Roman" w:cs="Times New Roman"/>
          <w:iCs/>
          <w:sz w:val="28"/>
          <w:szCs w:val="28"/>
        </w:rPr>
        <w:t xml:space="preserve">. </w:t>
      </w:r>
    </w:p>
    <w:p w:rsidR="002E05B0" w:rsidRDefault="00940A40" w:rsidP="002E05B0">
      <w:pPr>
        <w:spacing w:before="120" w:after="0" w:line="240" w:lineRule="auto"/>
        <w:ind w:firstLine="851"/>
        <w:jc w:val="both"/>
        <w:rPr>
          <w:rFonts w:ascii="Times New Roman" w:hAnsi="Times New Roman" w:cs="Times New Roman"/>
          <w:sz w:val="28"/>
          <w:szCs w:val="28"/>
        </w:rPr>
      </w:pPr>
      <w:r w:rsidRPr="007E0955">
        <w:rPr>
          <w:rFonts w:ascii="Times New Roman" w:hAnsi="Times New Roman" w:cs="Times New Roman"/>
          <w:iCs/>
          <w:sz w:val="28"/>
          <w:szCs w:val="28"/>
        </w:rPr>
        <w:t xml:space="preserve">Để </w:t>
      </w:r>
      <w:r w:rsidR="007E0955" w:rsidRPr="007E0955">
        <w:rPr>
          <w:rFonts w:ascii="Times New Roman" w:hAnsi="Times New Roman" w:cs="Times New Roman"/>
          <w:iCs/>
          <w:sz w:val="28"/>
          <w:szCs w:val="28"/>
        </w:rPr>
        <w:t xml:space="preserve">làm tốt </w:t>
      </w:r>
      <w:r w:rsidRPr="007E0955">
        <w:rPr>
          <w:rFonts w:ascii="Times New Roman" w:hAnsi="Times New Roman" w:cs="Times New Roman"/>
          <w:iCs/>
          <w:sz w:val="28"/>
          <w:szCs w:val="28"/>
        </w:rPr>
        <w:t xml:space="preserve">công tác tổ chức chuẩn bị và thực hiện có hiệu quả đợt tập huấn, </w:t>
      </w:r>
      <w:r w:rsidR="007E0955" w:rsidRPr="007E0955">
        <w:rPr>
          <w:rFonts w:ascii="Times New Roman" w:hAnsi="Times New Roman" w:cs="Times New Roman"/>
          <w:iCs/>
          <w:sz w:val="28"/>
          <w:szCs w:val="28"/>
        </w:rPr>
        <w:t xml:space="preserve">Sở GD&amp;ĐT thành phố </w:t>
      </w:r>
      <w:r w:rsidR="006E53E4" w:rsidRPr="007E0955">
        <w:rPr>
          <w:rFonts w:ascii="Times New Roman" w:hAnsi="Times New Roman" w:cs="Times New Roman"/>
          <w:iCs/>
          <w:sz w:val="28"/>
          <w:szCs w:val="28"/>
        </w:rPr>
        <w:t xml:space="preserve">thông báo đến </w:t>
      </w:r>
      <w:r w:rsidR="007E0955" w:rsidRPr="007E0955">
        <w:rPr>
          <w:rFonts w:ascii="Times New Roman" w:hAnsi="Times New Roman" w:cs="Times New Roman"/>
          <w:iCs/>
          <w:sz w:val="28"/>
          <w:szCs w:val="28"/>
        </w:rPr>
        <w:t>Ban Giám hiệu các trường THPT</w:t>
      </w:r>
      <w:r w:rsidR="00FE3170">
        <w:rPr>
          <w:rFonts w:ascii="Times New Roman" w:hAnsi="Times New Roman" w:cs="Times New Roman"/>
          <w:iCs/>
          <w:sz w:val="28"/>
          <w:szCs w:val="28"/>
        </w:rPr>
        <w:t xml:space="preserve">, </w:t>
      </w:r>
      <w:r w:rsidR="006E53E4" w:rsidRPr="007E0955">
        <w:rPr>
          <w:rFonts w:ascii="Times New Roman" w:hAnsi="Times New Roman" w:cs="Times New Roman"/>
          <w:iCs/>
          <w:sz w:val="28"/>
          <w:szCs w:val="28"/>
        </w:rPr>
        <w:t xml:space="preserve">một số nội dung cụ thể như sau: </w:t>
      </w:r>
      <w:bookmarkStart w:id="0" w:name="_Hlk489866784"/>
    </w:p>
    <w:p w:rsidR="002E05B0" w:rsidRDefault="00FE3170" w:rsidP="00B52B7E">
      <w:pPr>
        <w:pStyle w:val="ListParagraph"/>
        <w:numPr>
          <w:ilvl w:val="0"/>
          <w:numId w:val="3"/>
        </w:numPr>
        <w:tabs>
          <w:tab w:val="left" w:pos="426"/>
        </w:tabs>
        <w:spacing w:before="120"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Thời gian đón</w:t>
      </w:r>
      <w:r w:rsidR="00B6669E">
        <w:rPr>
          <w:rFonts w:ascii="Times New Roman" w:hAnsi="Times New Roman" w:cs="Times New Roman"/>
          <w:sz w:val="28"/>
          <w:szCs w:val="28"/>
        </w:rPr>
        <w:t xml:space="preserve"> giáo viên</w:t>
      </w:r>
      <w:r>
        <w:rPr>
          <w:rFonts w:ascii="Times New Roman" w:hAnsi="Times New Roman" w:cs="Times New Roman"/>
          <w:sz w:val="28"/>
          <w:szCs w:val="28"/>
        </w:rPr>
        <w:t xml:space="preserve"> tại các điể</w:t>
      </w:r>
      <w:r w:rsidR="00B6669E">
        <w:rPr>
          <w:rFonts w:ascii="Times New Roman" w:hAnsi="Times New Roman" w:cs="Times New Roman"/>
          <w:sz w:val="28"/>
          <w:szCs w:val="28"/>
        </w:rPr>
        <w:t xml:space="preserve">m </w:t>
      </w:r>
      <w:r>
        <w:rPr>
          <w:rFonts w:ascii="Times New Roman" w:hAnsi="Times New Roman" w:cs="Times New Roman"/>
          <w:sz w:val="28"/>
          <w:szCs w:val="28"/>
        </w:rPr>
        <w:t>(đính kèm). Lưu ý</w:t>
      </w:r>
      <w:r w:rsidR="00B52B7E">
        <w:rPr>
          <w:rFonts w:ascii="Times New Roman" w:hAnsi="Times New Roman" w:cs="Times New Roman"/>
          <w:sz w:val="28"/>
          <w:szCs w:val="28"/>
        </w:rPr>
        <w:t xml:space="preserve"> các địa điểm </w:t>
      </w:r>
      <w:r w:rsidR="00B6669E">
        <w:rPr>
          <w:rFonts w:ascii="Times New Roman" w:hAnsi="Times New Roman" w:cs="Times New Roman"/>
          <w:sz w:val="28"/>
          <w:szCs w:val="28"/>
        </w:rPr>
        <w:t>đ</w:t>
      </w:r>
      <w:r w:rsidR="00B52B7E">
        <w:rPr>
          <w:rFonts w:ascii="Times New Roman" w:hAnsi="Times New Roman" w:cs="Times New Roman"/>
          <w:sz w:val="28"/>
          <w:szCs w:val="28"/>
        </w:rPr>
        <w:t>ón không có giữ xe qua đêm, giáo viên tập huấn không đi xe cá nhân đến địa điểm đón. Thầy cô liên hệ thầy cô phụ trách xe, cung cấp thông tin liên lạc</w:t>
      </w:r>
      <w:r w:rsidR="00352BE5">
        <w:rPr>
          <w:rFonts w:ascii="Times New Roman" w:hAnsi="Times New Roman" w:cs="Times New Roman"/>
          <w:sz w:val="28"/>
          <w:szCs w:val="28"/>
        </w:rPr>
        <w:t xml:space="preserve"> (điện thoại di động) để kip thời thông tin cho quý thầy cô trong ngày khởi hành. </w:t>
      </w:r>
      <w:r w:rsidR="00B6669E">
        <w:rPr>
          <w:rFonts w:ascii="Times New Roman" w:hAnsi="Times New Roman" w:cs="Times New Roman"/>
          <w:sz w:val="28"/>
          <w:szCs w:val="28"/>
        </w:rPr>
        <w:t>Thầy cô không đi phương tiện cá nhân tự túc đến trường Quân sự.</w:t>
      </w:r>
    </w:p>
    <w:p w:rsidR="00B52B7E" w:rsidRDefault="00B52B7E" w:rsidP="00B52B7E">
      <w:pPr>
        <w:pStyle w:val="ListParagraph"/>
        <w:numPr>
          <w:ilvl w:val="0"/>
          <w:numId w:val="3"/>
        </w:numPr>
        <w:tabs>
          <w:tab w:val="left" w:pos="426"/>
        </w:tabs>
        <w:spacing w:before="120"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Trang phục cho ngày khai mạc là trang phục giáo viên dạy quốc phòng theo qui định, các buổi tập huấn còn lại giáo viên trang bị trang phục nghiêm túc, phù hợp với đợt tập huấn.</w:t>
      </w:r>
    </w:p>
    <w:p w:rsidR="00B52B7E" w:rsidRDefault="00B52B7E" w:rsidP="00B52B7E">
      <w:pPr>
        <w:pStyle w:val="ListParagraph"/>
        <w:numPr>
          <w:ilvl w:val="0"/>
          <w:numId w:val="3"/>
        </w:numPr>
        <w:tabs>
          <w:tab w:val="left" w:pos="426"/>
        </w:tabs>
        <w:spacing w:before="120"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Giáo viên chuẩn bị vật dụng cá nhân, riêng quân trang (mùng mền chiếu gói) Ban tổ chức lớp học đã chuẩn bị cho quý thầy cô.</w:t>
      </w:r>
    </w:p>
    <w:p w:rsidR="007738B8" w:rsidRPr="007738B8" w:rsidRDefault="007738B8" w:rsidP="00B52B7E">
      <w:pPr>
        <w:pStyle w:val="ListParagraph"/>
        <w:numPr>
          <w:ilvl w:val="0"/>
          <w:numId w:val="3"/>
        </w:numPr>
        <w:tabs>
          <w:tab w:val="left" w:pos="426"/>
        </w:tabs>
        <w:spacing w:before="120" w:after="0" w:line="240" w:lineRule="auto"/>
        <w:ind w:left="426" w:firstLine="0"/>
        <w:jc w:val="both"/>
        <w:rPr>
          <w:rFonts w:ascii="Times New Roman" w:hAnsi="Times New Roman" w:cs="Times New Roman"/>
          <w:b/>
          <w:sz w:val="28"/>
          <w:szCs w:val="28"/>
        </w:rPr>
      </w:pPr>
      <w:r w:rsidRPr="007738B8">
        <w:rPr>
          <w:rFonts w:ascii="Times New Roman" w:hAnsi="Times New Roman" w:cs="Times New Roman"/>
          <w:b/>
          <w:sz w:val="28"/>
          <w:szCs w:val="28"/>
        </w:rPr>
        <w:t>Giáo viên in tài liệu tập huấn mang theo.</w:t>
      </w:r>
    </w:p>
    <w:p w:rsidR="00B52B7E" w:rsidRDefault="00B6669E" w:rsidP="00B52B7E">
      <w:pPr>
        <w:pStyle w:val="ListParagraph"/>
        <w:numPr>
          <w:ilvl w:val="0"/>
          <w:numId w:val="3"/>
        </w:numPr>
        <w:tabs>
          <w:tab w:val="left" w:pos="426"/>
        </w:tabs>
        <w:spacing w:before="120"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Điều kiện ăn ở tập trung, không giả quyết cho giáo viên ra về buổi tối. Các trường hợp đặc biệt, thầy cô liên hệ Ban tổ chức lớp học để được giải quyết:</w:t>
      </w:r>
    </w:p>
    <w:p w:rsidR="00B6669E" w:rsidRDefault="00B6669E" w:rsidP="00B6669E">
      <w:pPr>
        <w:pStyle w:val="ListParagraph"/>
        <w:numPr>
          <w:ilvl w:val="0"/>
          <w:numId w:val="4"/>
        </w:numPr>
        <w:tabs>
          <w:tab w:val="left" w:pos="426"/>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Ông Trần Đình Lương – Chủ nhiệm lớp tập huấn </w:t>
      </w:r>
    </w:p>
    <w:p w:rsidR="00B6669E" w:rsidRPr="00B6669E" w:rsidRDefault="00B6669E" w:rsidP="00B6669E">
      <w:pPr>
        <w:pStyle w:val="ListParagraph"/>
        <w:numPr>
          <w:ilvl w:val="0"/>
          <w:numId w:val="4"/>
        </w:numPr>
        <w:tabs>
          <w:tab w:val="left" w:pos="426"/>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Ông Hồ Tấn Minh – chuyên viên phòng GDTrH</w:t>
      </w:r>
    </w:p>
    <w:p w:rsidR="006E53E4" w:rsidRPr="002E05B0" w:rsidRDefault="002E05B0" w:rsidP="002E05B0">
      <w:pPr>
        <w:pStyle w:val="ListParagraph"/>
        <w:tabs>
          <w:tab w:val="left" w:pos="1134"/>
        </w:tabs>
        <w:spacing w:before="120" w:after="0" w:line="240" w:lineRule="auto"/>
        <w:ind w:left="851"/>
        <w:jc w:val="both"/>
        <w:rPr>
          <w:rFonts w:ascii="Times New Roman" w:hAnsi="Times New Roman" w:cs="Times New Roman"/>
          <w:sz w:val="28"/>
          <w:szCs w:val="28"/>
        </w:rPr>
      </w:pPr>
      <w:r>
        <w:rPr>
          <w:rFonts w:ascii="Times New Roman" w:hAnsi="Times New Roman" w:cs="Times New Roman"/>
          <w:spacing w:val="-4"/>
          <w:sz w:val="28"/>
          <w:szCs w:val="28"/>
        </w:rPr>
        <w:t xml:space="preserve"> </w:t>
      </w:r>
    </w:p>
    <w:bookmarkEnd w:id="0"/>
    <w:p w:rsidR="00D001D9" w:rsidRDefault="00D001D9" w:rsidP="000A46BC">
      <w:pPr>
        <w:pStyle w:val="ListParagraph"/>
        <w:tabs>
          <w:tab w:val="left" w:pos="993"/>
        </w:tabs>
        <w:spacing w:before="120" w:after="0" w:line="240" w:lineRule="auto"/>
        <w:ind w:left="0" w:firstLine="851"/>
        <w:jc w:val="both"/>
        <w:rPr>
          <w:rFonts w:ascii="Times New Roman" w:hAnsi="Times New Roman" w:cs="Times New Roman"/>
          <w:sz w:val="28"/>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3"/>
      </w:tblGrid>
      <w:tr w:rsidR="00D001D9" w:rsidTr="001037E0">
        <w:tc>
          <w:tcPr>
            <w:tcW w:w="4785" w:type="dxa"/>
          </w:tcPr>
          <w:p w:rsidR="00D001D9" w:rsidRPr="00352BE5" w:rsidRDefault="00D001D9" w:rsidP="00352BE5">
            <w:pPr>
              <w:jc w:val="both"/>
              <w:rPr>
                <w:rFonts w:ascii="Times New Roman" w:hAnsi="Times New Roman" w:cs="Times New Roman"/>
                <w:b/>
                <w:sz w:val="26"/>
                <w:szCs w:val="26"/>
              </w:rPr>
            </w:pPr>
          </w:p>
        </w:tc>
        <w:tc>
          <w:tcPr>
            <w:tcW w:w="4786" w:type="dxa"/>
          </w:tcPr>
          <w:p w:rsidR="00D001D9" w:rsidRDefault="00352BE5" w:rsidP="00D001D9">
            <w:pPr>
              <w:jc w:val="center"/>
              <w:rPr>
                <w:rFonts w:ascii="Times New Roman" w:hAnsi="Times New Roman" w:cs="Times New Roman"/>
                <w:b/>
                <w:sz w:val="28"/>
                <w:szCs w:val="28"/>
              </w:rPr>
            </w:pPr>
            <w:proofErr w:type="gramStart"/>
            <w:r>
              <w:rPr>
                <w:rFonts w:ascii="Times New Roman" w:hAnsi="Times New Roman" w:cs="Times New Roman"/>
                <w:b/>
                <w:sz w:val="28"/>
                <w:szCs w:val="28"/>
              </w:rPr>
              <w:t>KT.TRƯỞNG</w:t>
            </w:r>
            <w:proofErr w:type="gramEnd"/>
            <w:r>
              <w:rPr>
                <w:rFonts w:ascii="Times New Roman" w:hAnsi="Times New Roman" w:cs="Times New Roman"/>
                <w:b/>
                <w:sz w:val="28"/>
                <w:szCs w:val="28"/>
              </w:rPr>
              <w:t xml:space="preserve"> PHÒNG</w:t>
            </w:r>
          </w:p>
          <w:p w:rsidR="00352BE5" w:rsidRDefault="00352BE5" w:rsidP="00D001D9">
            <w:pPr>
              <w:jc w:val="center"/>
              <w:rPr>
                <w:rFonts w:ascii="Times New Roman" w:hAnsi="Times New Roman" w:cs="Times New Roman"/>
                <w:b/>
                <w:sz w:val="28"/>
                <w:szCs w:val="28"/>
              </w:rPr>
            </w:pPr>
            <w:r>
              <w:rPr>
                <w:rFonts w:ascii="Times New Roman" w:hAnsi="Times New Roman" w:cs="Times New Roman"/>
                <w:b/>
                <w:sz w:val="28"/>
                <w:szCs w:val="28"/>
              </w:rPr>
              <w:t>PHÓ TRƯỞNG PHÒNG</w:t>
            </w:r>
          </w:p>
          <w:p w:rsidR="00D001D9" w:rsidRDefault="00D001D9" w:rsidP="00D001D9">
            <w:pPr>
              <w:jc w:val="center"/>
              <w:rPr>
                <w:rFonts w:ascii="Times New Roman" w:hAnsi="Times New Roman" w:cs="Times New Roman"/>
                <w:b/>
                <w:sz w:val="28"/>
                <w:szCs w:val="28"/>
              </w:rPr>
            </w:pPr>
          </w:p>
          <w:p w:rsidR="00D001D9" w:rsidRDefault="00D001D9" w:rsidP="00D001D9">
            <w:pPr>
              <w:jc w:val="center"/>
              <w:rPr>
                <w:rFonts w:ascii="Times New Roman" w:hAnsi="Times New Roman" w:cs="Times New Roman"/>
                <w:b/>
                <w:sz w:val="28"/>
                <w:szCs w:val="28"/>
              </w:rPr>
            </w:pPr>
          </w:p>
          <w:p w:rsidR="00D001D9" w:rsidRDefault="007738B8" w:rsidP="00D001D9">
            <w:pPr>
              <w:jc w:val="center"/>
              <w:rPr>
                <w:rFonts w:ascii="Times New Roman" w:hAnsi="Times New Roman" w:cs="Times New Roman"/>
                <w:b/>
                <w:sz w:val="28"/>
                <w:szCs w:val="28"/>
              </w:rPr>
            </w:pPr>
            <w:r>
              <w:rPr>
                <w:rFonts w:ascii="Times New Roman" w:hAnsi="Times New Roman" w:cs="Times New Roman"/>
                <w:b/>
                <w:sz w:val="28"/>
                <w:szCs w:val="28"/>
              </w:rPr>
              <w:t>(đã ký)</w:t>
            </w:r>
            <w:bookmarkStart w:id="1" w:name="_GoBack"/>
            <w:bookmarkEnd w:id="1"/>
          </w:p>
          <w:p w:rsidR="00D001D9" w:rsidRDefault="00D001D9" w:rsidP="00D001D9">
            <w:pPr>
              <w:jc w:val="center"/>
              <w:rPr>
                <w:rFonts w:ascii="Times New Roman" w:hAnsi="Times New Roman" w:cs="Times New Roman"/>
                <w:b/>
                <w:sz w:val="28"/>
                <w:szCs w:val="28"/>
              </w:rPr>
            </w:pPr>
          </w:p>
          <w:p w:rsidR="00D001D9" w:rsidRPr="00D001D9" w:rsidRDefault="00352BE5" w:rsidP="00D001D9">
            <w:pPr>
              <w:jc w:val="center"/>
              <w:rPr>
                <w:rFonts w:ascii="Times New Roman" w:hAnsi="Times New Roman" w:cs="Times New Roman"/>
                <w:b/>
                <w:sz w:val="28"/>
                <w:szCs w:val="28"/>
              </w:rPr>
            </w:pPr>
            <w:r>
              <w:rPr>
                <w:rFonts w:ascii="Times New Roman" w:hAnsi="Times New Roman" w:cs="Times New Roman"/>
                <w:b/>
                <w:sz w:val="28"/>
                <w:szCs w:val="28"/>
              </w:rPr>
              <w:t>Cao Minh Quý</w:t>
            </w:r>
          </w:p>
        </w:tc>
      </w:tr>
    </w:tbl>
    <w:p w:rsidR="00D001D9" w:rsidRDefault="00D001D9" w:rsidP="006E53E4">
      <w:pPr>
        <w:rPr>
          <w:rFonts w:ascii="Times New Roman" w:hAnsi="Times New Roman" w:cs="Times New Roman"/>
          <w:sz w:val="26"/>
          <w:szCs w:val="26"/>
        </w:rPr>
      </w:pPr>
    </w:p>
    <w:p w:rsidR="00C76DE1" w:rsidRDefault="00C76DE1" w:rsidP="006E53E4">
      <w:pPr>
        <w:rPr>
          <w:rFonts w:ascii="Times New Roman" w:hAnsi="Times New Roman" w:cs="Times New Roman"/>
          <w:sz w:val="26"/>
          <w:szCs w:val="26"/>
        </w:rPr>
      </w:pPr>
    </w:p>
    <w:p w:rsidR="00B52B7E" w:rsidRDefault="00B52B7E" w:rsidP="006E53E4">
      <w:pPr>
        <w:rPr>
          <w:rFonts w:ascii="Times New Roman" w:hAnsi="Times New Roman" w:cs="Times New Roman"/>
          <w:sz w:val="26"/>
          <w:szCs w:val="26"/>
        </w:rPr>
        <w:sectPr w:rsidR="00B52B7E" w:rsidSect="0029535A">
          <w:pgSz w:w="11907" w:h="16840" w:code="9"/>
          <w:pgMar w:top="1134" w:right="851" w:bottom="567" w:left="1701" w:header="720" w:footer="720" w:gutter="0"/>
          <w:cols w:space="720"/>
          <w:docGrid w:linePitch="360"/>
        </w:sectPr>
      </w:pPr>
    </w:p>
    <w:tbl>
      <w:tblPr>
        <w:tblW w:w="15687" w:type="dxa"/>
        <w:tblInd w:w="-5" w:type="dxa"/>
        <w:tblLook w:val="04A0" w:firstRow="1" w:lastRow="0" w:firstColumn="1" w:lastColumn="0" w:noHBand="0" w:noVBand="1"/>
      </w:tblPr>
      <w:tblGrid>
        <w:gridCol w:w="709"/>
        <w:gridCol w:w="863"/>
        <w:gridCol w:w="2964"/>
        <w:gridCol w:w="2835"/>
        <w:gridCol w:w="2409"/>
        <w:gridCol w:w="3827"/>
        <w:gridCol w:w="2080"/>
      </w:tblGrid>
      <w:tr w:rsidR="00B52B7E" w:rsidRPr="00B52B7E" w:rsidTr="00B52B7E">
        <w:trPr>
          <w:trHeight w:val="5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jc w:val="center"/>
              <w:rPr>
                <w:rFonts w:ascii="Times New Roman" w:eastAsia="Times New Roman" w:hAnsi="Times New Roman" w:cs="Times New Roman"/>
                <w:b/>
                <w:bCs/>
                <w:color w:val="000000"/>
                <w:sz w:val="26"/>
                <w:szCs w:val="26"/>
              </w:rPr>
            </w:pPr>
            <w:r w:rsidRPr="00B52B7E">
              <w:rPr>
                <w:rFonts w:ascii="Times New Roman" w:eastAsia="Times New Roman" w:hAnsi="Times New Roman" w:cs="Times New Roman"/>
                <w:b/>
                <w:bCs/>
                <w:color w:val="000000"/>
                <w:sz w:val="26"/>
                <w:szCs w:val="26"/>
              </w:rPr>
              <w:lastRenderedPageBreak/>
              <w:t>xe</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b/>
                <w:bCs/>
                <w:color w:val="000000"/>
                <w:sz w:val="26"/>
                <w:szCs w:val="26"/>
              </w:rPr>
            </w:pPr>
            <w:r w:rsidRPr="00B52B7E">
              <w:rPr>
                <w:rFonts w:ascii="Times New Roman" w:eastAsia="Times New Roman" w:hAnsi="Times New Roman" w:cs="Times New Roman"/>
                <w:b/>
                <w:bCs/>
                <w:color w:val="000000"/>
                <w:sz w:val="26"/>
                <w:szCs w:val="26"/>
              </w:rPr>
              <w:t>số lượng</w:t>
            </w:r>
          </w:p>
        </w:tc>
        <w:tc>
          <w:tcPr>
            <w:tcW w:w="2964" w:type="dxa"/>
            <w:tcBorders>
              <w:top w:val="single" w:sz="4" w:space="0" w:color="auto"/>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b/>
                <w:bCs/>
                <w:color w:val="000000"/>
                <w:sz w:val="26"/>
                <w:szCs w:val="26"/>
              </w:rPr>
            </w:pPr>
            <w:r w:rsidRPr="00B52B7E">
              <w:rPr>
                <w:rFonts w:ascii="Times New Roman" w:eastAsia="Times New Roman" w:hAnsi="Times New Roman" w:cs="Times New Roman"/>
                <w:b/>
                <w:bCs/>
                <w:color w:val="000000"/>
                <w:sz w:val="26"/>
                <w:szCs w:val="26"/>
              </w:rPr>
              <w:t>Điểm đón 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b/>
                <w:bCs/>
                <w:color w:val="000000"/>
                <w:sz w:val="26"/>
                <w:szCs w:val="26"/>
              </w:rPr>
            </w:pPr>
            <w:r w:rsidRPr="00B52B7E">
              <w:rPr>
                <w:rFonts w:ascii="Times New Roman" w:eastAsia="Times New Roman" w:hAnsi="Times New Roman" w:cs="Times New Roman"/>
                <w:b/>
                <w:bCs/>
                <w:color w:val="000000"/>
                <w:sz w:val="26"/>
                <w:szCs w:val="26"/>
              </w:rPr>
              <w:t>Điểm đón 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b/>
                <w:bCs/>
                <w:color w:val="000000"/>
                <w:sz w:val="26"/>
                <w:szCs w:val="26"/>
              </w:rPr>
            </w:pPr>
            <w:r w:rsidRPr="00B52B7E">
              <w:rPr>
                <w:rFonts w:ascii="Times New Roman" w:eastAsia="Times New Roman" w:hAnsi="Times New Roman" w:cs="Times New Roman"/>
                <w:b/>
                <w:bCs/>
                <w:color w:val="000000"/>
                <w:sz w:val="26"/>
                <w:szCs w:val="26"/>
              </w:rPr>
              <w:t>Điểm đón 3</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b/>
                <w:bCs/>
                <w:color w:val="000000"/>
                <w:sz w:val="26"/>
                <w:szCs w:val="26"/>
              </w:rPr>
            </w:pPr>
            <w:r w:rsidRPr="00B52B7E">
              <w:rPr>
                <w:rFonts w:ascii="Times New Roman" w:eastAsia="Times New Roman" w:hAnsi="Times New Roman" w:cs="Times New Roman"/>
                <w:b/>
                <w:bCs/>
                <w:color w:val="000000"/>
                <w:sz w:val="26"/>
                <w:szCs w:val="26"/>
              </w:rPr>
              <w:t>Trưởng xe</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rPr>
                <w:rFonts w:ascii="Times New Roman" w:eastAsia="Times New Roman" w:hAnsi="Times New Roman" w:cs="Times New Roman"/>
                <w:b/>
                <w:bCs/>
                <w:color w:val="000000"/>
                <w:sz w:val="26"/>
                <w:szCs w:val="26"/>
              </w:rPr>
            </w:pPr>
            <w:r w:rsidRPr="00B52B7E">
              <w:rPr>
                <w:rFonts w:ascii="Times New Roman" w:eastAsia="Times New Roman" w:hAnsi="Times New Roman" w:cs="Times New Roman"/>
                <w:b/>
                <w:bCs/>
                <w:color w:val="000000"/>
                <w:sz w:val="26"/>
                <w:szCs w:val="26"/>
              </w:rPr>
              <w:t>số điện thoại</w:t>
            </w:r>
          </w:p>
        </w:tc>
      </w:tr>
      <w:tr w:rsidR="00B52B7E" w:rsidRPr="00B52B7E" w:rsidTr="00B52B7E">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b/>
                <w:bCs/>
                <w:color w:val="000000"/>
                <w:sz w:val="24"/>
                <w:szCs w:val="24"/>
              </w:rPr>
            </w:pPr>
            <w:r w:rsidRPr="00B52B7E">
              <w:rPr>
                <w:rFonts w:ascii="Times New Roman" w:eastAsia="Times New Roman" w:hAnsi="Times New Roman" w:cs="Times New Roman"/>
                <w:b/>
                <w:bCs/>
                <w:color w:val="000000"/>
                <w:sz w:val="24"/>
                <w:szCs w:val="24"/>
              </w:rPr>
              <w:t>xe 1</w:t>
            </w:r>
          </w:p>
        </w:tc>
        <w:tc>
          <w:tcPr>
            <w:tcW w:w="863"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39</w:t>
            </w:r>
          </w:p>
        </w:tc>
        <w:tc>
          <w:tcPr>
            <w:tcW w:w="2964"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THPT Marie Curie, Quận 3</w:t>
            </w:r>
            <w:r w:rsidRPr="00B52B7E">
              <w:rPr>
                <w:rFonts w:ascii="Times New Roman" w:eastAsia="Times New Roman" w:hAnsi="Times New Roman" w:cs="Times New Roman"/>
                <w:color w:val="000000"/>
                <w:sz w:val="24"/>
                <w:szCs w:val="24"/>
              </w:rPr>
              <w:br/>
            </w:r>
            <w:r w:rsidRPr="00B52B7E">
              <w:rPr>
                <w:rFonts w:ascii="Times New Roman" w:eastAsia="Times New Roman" w:hAnsi="Times New Roman" w:cs="Times New Roman"/>
                <w:b/>
                <w:bCs/>
                <w:color w:val="000000"/>
                <w:sz w:val="24"/>
                <w:szCs w:val="24"/>
              </w:rPr>
              <w:t xml:space="preserve"> Giờ xuất phát: 6g30</w:t>
            </w:r>
          </w:p>
        </w:tc>
        <w:tc>
          <w:tcPr>
            <w:tcW w:w="2835"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 </w:t>
            </w:r>
          </w:p>
        </w:tc>
        <w:tc>
          <w:tcPr>
            <w:tcW w:w="2409"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 </w:t>
            </w:r>
          </w:p>
        </w:tc>
        <w:tc>
          <w:tcPr>
            <w:tcW w:w="3827"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Lê Phú Quý, THPT Chuyên Trần Đại Nghĩa</w:t>
            </w:r>
          </w:p>
        </w:tc>
        <w:tc>
          <w:tcPr>
            <w:tcW w:w="2080"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908107281</w:t>
            </w:r>
          </w:p>
        </w:tc>
      </w:tr>
      <w:tr w:rsidR="00B52B7E" w:rsidRPr="00B52B7E" w:rsidTr="00B52B7E">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b/>
                <w:bCs/>
                <w:color w:val="000000"/>
                <w:sz w:val="24"/>
                <w:szCs w:val="24"/>
              </w:rPr>
            </w:pPr>
            <w:r w:rsidRPr="00B52B7E">
              <w:rPr>
                <w:rFonts w:ascii="Times New Roman" w:eastAsia="Times New Roman" w:hAnsi="Times New Roman" w:cs="Times New Roman"/>
                <w:b/>
                <w:bCs/>
                <w:color w:val="000000"/>
                <w:sz w:val="24"/>
                <w:szCs w:val="24"/>
              </w:rPr>
              <w:t>xe 2</w:t>
            </w:r>
          </w:p>
        </w:tc>
        <w:tc>
          <w:tcPr>
            <w:tcW w:w="863"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32</w:t>
            </w:r>
          </w:p>
        </w:tc>
        <w:tc>
          <w:tcPr>
            <w:tcW w:w="2964"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THPT Nguyễn Khuyến, Quận 10</w:t>
            </w:r>
            <w:r w:rsidRPr="00B52B7E">
              <w:rPr>
                <w:rFonts w:ascii="Times New Roman" w:eastAsia="Times New Roman" w:hAnsi="Times New Roman" w:cs="Times New Roman"/>
                <w:color w:val="000000"/>
                <w:sz w:val="24"/>
                <w:szCs w:val="24"/>
              </w:rPr>
              <w:br/>
            </w:r>
            <w:r w:rsidRPr="00B52B7E">
              <w:rPr>
                <w:rFonts w:ascii="Times New Roman" w:eastAsia="Times New Roman" w:hAnsi="Times New Roman" w:cs="Times New Roman"/>
                <w:b/>
                <w:bCs/>
                <w:color w:val="000000"/>
                <w:sz w:val="24"/>
                <w:szCs w:val="24"/>
              </w:rPr>
              <w:t xml:space="preserve"> Giờ xuất phát: 6g30</w:t>
            </w:r>
          </w:p>
        </w:tc>
        <w:tc>
          <w:tcPr>
            <w:tcW w:w="2835"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 </w:t>
            </w:r>
          </w:p>
        </w:tc>
        <w:tc>
          <w:tcPr>
            <w:tcW w:w="2409"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 </w:t>
            </w:r>
          </w:p>
        </w:tc>
        <w:tc>
          <w:tcPr>
            <w:tcW w:w="3827"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Hồ Văn Vĩnh - THPT Nguyễn An Ninh</w:t>
            </w:r>
          </w:p>
        </w:tc>
        <w:tc>
          <w:tcPr>
            <w:tcW w:w="2080"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sz w:val="24"/>
                <w:szCs w:val="24"/>
              </w:rPr>
            </w:pPr>
            <w:r w:rsidRPr="00B52B7E">
              <w:rPr>
                <w:rFonts w:ascii="Times New Roman" w:eastAsia="Times New Roman" w:hAnsi="Times New Roman" w:cs="Times New Roman"/>
                <w:sz w:val="24"/>
                <w:szCs w:val="24"/>
              </w:rPr>
              <w:t>1688906981</w:t>
            </w:r>
          </w:p>
        </w:tc>
      </w:tr>
      <w:tr w:rsidR="00B52B7E" w:rsidRPr="00B52B7E" w:rsidTr="00B52B7E">
        <w:trPr>
          <w:trHeight w:val="99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b/>
                <w:bCs/>
                <w:color w:val="000000"/>
                <w:sz w:val="24"/>
                <w:szCs w:val="24"/>
              </w:rPr>
            </w:pPr>
            <w:r w:rsidRPr="00B52B7E">
              <w:rPr>
                <w:rFonts w:ascii="Times New Roman" w:eastAsia="Times New Roman" w:hAnsi="Times New Roman" w:cs="Times New Roman"/>
                <w:b/>
                <w:bCs/>
                <w:color w:val="000000"/>
                <w:sz w:val="24"/>
                <w:szCs w:val="24"/>
              </w:rPr>
              <w:t>Xe 3</w:t>
            </w:r>
          </w:p>
        </w:tc>
        <w:tc>
          <w:tcPr>
            <w:tcW w:w="863"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43</w:t>
            </w:r>
          </w:p>
        </w:tc>
        <w:tc>
          <w:tcPr>
            <w:tcW w:w="2964"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THPT Mạc Đĩnh Chi, Quận 6</w:t>
            </w:r>
            <w:r w:rsidRPr="00B52B7E">
              <w:rPr>
                <w:rFonts w:ascii="Times New Roman" w:eastAsia="Times New Roman" w:hAnsi="Times New Roman" w:cs="Times New Roman"/>
                <w:color w:val="000000"/>
                <w:sz w:val="24"/>
                <w:szCs w:val="24"/>
              </w:rPr>
              <w:br/>
            </w:r>
            <w:r w:rsidRPr="00B52B7E">
              <w:rPr>
                <w:rFonts w:ascii="Times New Roman" w:eastAsia="Times New Roman" w:hAnsi="Times New Roman" w:cs="Times New Roman"/>
                <w:b/>
                <w:bCs/>
                <w:color w:val="000000"/>
                <w:sz w:val="24"/>
                <w:szCs w:val="24"/>
              </w:rPr>
              <w:t xml:space="preserve"> Giờ xuất phát: 6g30</w:t>
            </w:r>
          </w:p>
        </w:tc>
        <w:tc>
          <w:tcPr>
            <w:tcW w:w="2835"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sz w:val="24"/>
                <w:szCs w:val="24"/>
              </w:rPr>
            </w:pPr>
            <w:r w:rsidRPr="00B52B7E">
              <w:rPr>
                <w:rFonts w:ascii="Times New Roman" w:eastAsia="Times New Roman" w:hAnsi="Times New Roman" w:cs="Times New Roman"/>
                <w:sz w:val="24"/>
                <w:szCs w:val="24"/>
              </w:rPr>
              <w:t>Ngân Hàng Đông Á - Pgd Bình Tân (cầu vượt Tân Tạo)</w:t>
            </w:r>
            <w:r w:rsidRPr="00B52B7E">
              <w:rPr>
                <w:rFonts w:ascii="Times New Roman" w:eastAsia="Times New Roman" w:hAnsi="Times New Roman" w:cs="Times New Roman"/>
                <w:sz w:val="24"/>
                <w:szCs w:val="24"/>
              </w:rPr>
              <w:br/>
            </w:r>
            <w:r w:rsidRPr="00B52B7E">
              <w:rPr>
                <w:rFonts w:ascii="Times New Roman" w:eastAsia="Times New Roman" w:hAnsi="Times New Roman" w:cs="Times New Roman"/>
                <w:b/>
                <w:bCs/>
                <w:sz w:val="24"/>
                <w:szCs w:val="24"/>
              </w:rPr>
              <w:t xml:space="preserve"> Giờ xuất phát: 7g00</w:t>
            </w:r>
          </w:p>
        </w:tc>
        <w:tc>
          <w:tcPr>
            <w:tcW w:w="2409"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sz w:val="24"/>
                <w:szCs w:val="24"/>
              </w:rPr>
            </w:pPr>
            <w:r w:rsidRPr="00B52B7E">
              <w:rPr>
                <w:rFonts w:ascii="Times New Roman" w:eastAsia="Times New Roman" w:hAnsi="Times New Roman" w:cs="Times New Roman"/>
                <w:sz w:val="24"/>
                <w:szCs w:val="24"/>
              </w:rPr>
              <w:t>Phòng Khám Đa Khoa Phúc Tâm Sài Gòn (ngã tư gò mây)</w:t>
            </w:r>
            <w:r w:rsidRPr="00B52B7E">
              <w:rPr>
                <w:rFonts w:ascii="Times New Roman" w:eastAsia="Times New Roman" w:hAnsi="Times New Roman" w:cs="Times New Roman"/>
                <w:sz w:val="24"/>
                <w:szCs w:val="24"/>
              </w:rPr>
              <w:br/>
            </w:r>
            <w:r w:rsidRPr="00B52B7E">
              <w:rPr>
                <w:rFonts w:ascii="Times New Roman" w:eastAsia="Times New Roman" w:hAnsi="Times New Roman" w:cs="Times New Roman"/>
                <w:b/>
                <w:bCs/>
                <w:sz w:val="24"/>
                <w:szCs w:val="24"/>
              </w:rPr>
              <w:t xml:space="preserve"> Giờ xuất phát: 7g15</w:t>
            </w:r>
          </w:p>
        </w:tc>
        <w:tc>
          <w:tcPr>
            <w:tcW w:w="3827"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Lâm Anh Kiệt - THPT Bình Hưng Hòa</w:t>
            </w:r>
          </w:p>
        </w:tc>
        <w:tc>
          <w:tcPr>
            <w:tcW w:w="2080"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jc w:val="center"/>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907897048</w:t>
            </w:r>
          </w:p>
        </w:tc>
      </w:tr>
      <w:tr w:rsidR="00B52B7E" w:rsidRPr="00B52B7E" w:rsidTr="00B52B7E">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b/>
                <w:bCs/>
                <w:color w:val="000000"/>
                <w:sz w:val="24"/>
                <w:szCs w:val="24"/>
              </w:rPr>
            </w:pPr>
            <w:r w:rsidRPr="00B52B7E">
              <w:rPr>
                <w:rFonts w:ascii="Times New Roman" w:eastAsia="Times New Roman" w:hAnsi="Times New Roman" w:cs="Times New Roman"/>
                <w:b/>
                <w:bCs/>
                <w:color w:val="000000"/>
                <w:sz w:val="24"/>
                <w:szCs w:val="24"/>
              </w:rPr>
              <w:t>xe 4</w:t>
            </w:r>
          </w:p>
        </w:tc>
        <w:tc>
          <w:tcPr>
            <w:tcW w:w="863"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33</w:t>
            </w:r>
          </w:p>
        </w:tc>
        <w:tc>
          <w:tcPr>
            <w:tcW w:w="2964"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THPT Nguyễn Hữu Thọ, Quận 4</w:t>
            </w:r>
            <w:r w:rsidRPr="00B52B7E">
              <w:rPr>
                <w:rFonts w:ascii="Times New Roman" w:eastAsia="Times New Roman" w:hAnsi="Times New Roman" w:cs="Times New Roman"/>
                <w:color w:val="000000"/>
                <w:sz w:val="24"/>
                <w:szCs w:val="24"/>
              </w:rPr>
              <w:br/>
            </w:r>
            <w:r w:rsidRPr="00B52B7E">
              <w:rPr>
                <w:rFonts w:ascii="Times New Roman" w:eastAsia="Times New Roman" w:hAnsi="Times New Roman" w:cs="Times New Roman"/>
                <w:b/>
                <w:bCs/>
                <w:color w:val="000000"/>
                <w:sz w:val="24"/>
                <w:szCs w:val="24"/>
              </w:rPr>
              <w:t>Giờ xuất phát: 6g30</w:t>
            </w:r>
          </w:p>
        </w:tc>
        <w:tc>
          <w:tcPr>
            <w:tcW w:w="2835"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 </w:t>
            </w:r>
          </w:p>
        </w:tc>
        <w:tc>
          <w:tcPr>
            <w:tcW w:w="2409"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 </w:t>
            </w:r>
          </w:p>
        </w:tc>
        <w:tc>
          <w:tcPr>
            <w:tcW w:w="3827"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Nguyễn Uy Dũng - THPT Lê Thánh Tôn</w:t>
            </w:r>
          </w:p>
        </w:tc>
        <w:tc>
          <w:tcPr>
            <w:tcW w:w="2080"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sz w:val="24"/>
                <w:szCs w:val="24"/>
              </w:rPr>
            </w:pPr>
            <w:r w:rsidRPr="00B52B7E">
              <w:rPr>
                <w:rFonts w:ascii="Times New Roman" w:eastAsia="Times New Roman" w:hAnsi="Times New Roman" w:cs="Times New Roman"/>
                <w:sz w:val="24"/>
                <w:szCs w:val="24"/>
              </w:rPr>
              <w:t>1217456012</w:t>
            </w:r>
          </w:p>
        </w:tc>
      </w:tr>
      <w:tr w:rsidR="00B52B7E" w:rsidRPr="00B52B7E" w:rsidTr="00B52B7E">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b/>
                <w:bCs/>
                <w:color w:val="000000"/>
                <w:sz w:val="24"/>
                <w:szCs w:val="24"/>
              </w:rPr>
            </w:pPr>
            <w:r w:rsidRPr="00B52B7E">
              <w:rPr>
                <w:rFonts w:ascii="Times New Roman" w:eastAsia="Times New Roman" w:hAnsi="Times New Roman" w:cs="Times New Roman"/>
                <w:b/>
                <w:bCs/>
                <w:color w:val="000000"/>
                <w:sz w:val="24"/>
                <w:szCs w:val="24"/>
              </w:rPr>
              <w:t>xe 5</w:t>
            </w:r>
          </w:p>
        </w:tc>
        <w:tc>
          <w:tcPr>
            <w:tcW w:w="863"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44</w:t>
            </w:r>
          </w:p>
        </w:tc>
        <w:tc>
          <w:tcPr>
            <w:tcW w:w="2964"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sz w:val="24"/>
                <w:szCs w:val="24"/>
              </w:rPr>
            </w:pPr>
            <w:r w:rsidRPr="00B52B7E">
              <w:rPr>
                <w:rFonts w:ascii="Times New Roman" w:eastAsia="Times New Roman" w:hAnsi="Times New Roman" w:cs="Times New Roman"/>
                <w:sz w:val="24"/>
                <w:szCs w:val="24"/>
              </w:rPr>
              <w:t>THPT Nguyễn Thượng Hiền</w:t>
            </w:r>
            <w:r w:rsidRPr="00B52B7E">
              <w:rPr>
                <w:rFonts w:ascii="Times New Roman" w:eastAsia="Times New Roman" w:hAnsi="Times New Roman" w:cs="Times New Roman"/>
                <w:sz w:val="24"/>
                <w:szCs w:val="24"/>
              </w:rPr>
              <w:br/>
            </w:r>
            <w:r w:rsidRPr="00B52B7E">
              <w:rPr>
                <w:rFonts w:ascii="Times New Roman" w:eastAsia="Times New Roman" w:hAnsi="Times New Roman" w:cs="Times New Roman"/>
                <w:b/>
                <w:bCs/>
                <w:sz w:val="24"/>
                <w:szCs w:val="24"/>
              </w:rPr>
              <w:t>Giờ xuất phát: 6g30</w:t>
            </w:r>
          </w:p>
        </w:tc>
        <w:tc>
          <w:tcPr>
            <w:tcW w:w="2835"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 </w:t>
            </w:r>
          </w:p>
        </w:tc>
        <w:tc>
          <w:tcPr>
            <w:tcW w:w="2409"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 </w:t>
            </w:r>
          </w:p>
        </w:tc>
        <w:tc>
          <w:tcPr>
            <w:tcW w:w="3827"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 xml:space="preserve">Nguyễn Văn </w:t>
            </w:r>
            <w:proofErr w:type="gramStart"/>
            <w:r w:rsidRPr="00B52B7E">
              <w:rPr>
                <w:rFonts w:ascii="Times New Roman" w:eastAsia="Times New Roman" w:hAnsi="Times New Roman" w:cs="Times New Roman"/>
                <w:color w:val="000000"/>
                <w:sz w:val="24"/>
                <w:szCs w:val="24"/>
              </w:rPr>
              <w:t>Linh  -</w:t>
            </w:r>
            <w:proofErr w:type="gramEnd"/>
            <w:r w:rsidRPr="00B52B7E">
              <w:rPr>
                <w:rFonts w:ascii="Times New Roman" w:eastAsia="Times New Roman" w:hAnsi="Times New Roman" w:cs="Times New Roman"/>
                <w:color w:val="000000"/>
                <w:sz w:val="24"/>
                <w:szCs w:val="24"/>
              </w:rPr>
              <w:t xml:space="preserve"> THPT Hàn Thuyên</w:t>
            </w:r>
          </w:p>
        </w:tc>
        <w:tc>
          <w:tcPr>
            <w:tcW w:w="2080"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sz w:val="24"/>
                <w:szCs w:val="24"/>
              </w:rPr>
            </w:pPr>
            <w:r w:rsidRPr="00B52B7E">
              <w:rPr>
                <w:rFonts w:ascii="Times New Roman" w:eastAsia="Times New Roman" w:hAnsi="Times New Roman" w:cs="Times New Roman"/>
                <w:sz w:val="24"/>
                <w:szCs w:val="24"/>
              </w:rPr>
              <w:t>903359415</w:t>
            </w:r>
          </w:p>
        </w:tc>
      </w:tr>
      <w:tr w:rsidR="00B52B7E" w:rsidRPr="00B52B7E" w:rsidTr="00B52B7E">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b/>
                <w:bCs/>
                <w:color w:val="000000"/>
                <w:sz w:val="24"/>
                <w:szCs w:val="24"/>
              </w:rPr>
            </w:pPr>
            <w:r w:rsidRPr="00B52B7E">
              <w:rPr>
                <w:rFonts w:ascii="Times New Roman" w:eastAsia="Times New Roman" w:hAnsi="Times New Roman" w:cs="Times New Roman"/>
                <w:b/>
                <w:bCs/>
                <w:color w:val="000000"/>
                <w:sz w:val="24"/>
                <w:szCs w:val="24"/>
              </w:rPr>
              <w:t>xe 6</w:t>
            </w:r>
          </w:p>
        </w:tc>
        <w:tc>
          <w:tcPr>
            <w:tcW w:w="863"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45</w:t>
            </w:r>
          </w:p>
        </w:tc>
        <w:tc>
          <w:tcPr>
            <w:tcW w:w="2964"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THPT Hoàng Hoa Thám, Bình Thạnh</w:t>
            </w:r>
            <w:r w:rsidRPr="00B52B7E">
              <w:rPr>
                <w:rFonts w:ascii="Times New Roman" w:eastAsia="Times New Roman" w:hAnsi="Times New Roman" w:cs="Times New Roman"/>
                <w:color w:val="000000"/>
                <w:sz w:val="24"/>
                <w:szCs w:val="24"/>
              </w:rPr>
              <w:br/>
            </w:r>
            <w:r w:rsidRPr="00B52B7E">
              <w:rPr>
                <w:rFonts w:ascii="Times New Roman" w:eastAsia="Times New Roman" w:hAnsi="Times New Roman" w:cs="Times New Roman"/>
                <w:b/>
                <w:bCs/>
                <w:color w:val="000000"/>
                <w:sz w:val="24"/>
                <w:szCs w:val="24"/>
              </w:rPr>
              <w:t>Giờ xuất phát: 6g30</w:t>
            </w:r>
          </w:p>
        </w:tc>
        <w:tc>
          <w:tcPr>
            <w:tcW w:w="2835"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proofErr w:type="gramStart"/>
            <w:r w:rsidRPr="00B52B7E">
              <w:rPr>
                <w:rFonts w:ascii="Times New Roman" w:eastAsia="Times New Roman" w:hAnsi="Times New Roman" w:cs="Times New Roman"/>
                <w:color w:val="000000"/>
                <w:sz w:val="24"/>
                <w:szCs w:val="24"/>
              </w:rPr>
              <w:t>Co.op</w:t>
            </w:r>
            <w:proofErr w:type="gramEnd"/>
            <w:r w:rsidRPr="00B52B7E">
              <w:rPr>
                <w:rFonts w:ascii="Times New Roman" w:eastAsia="Times New Roman" w:hAnsi="Times New Roman" w:cs="Times New Roman"/>
                <w:color w:val="000000"/>
                <w:sz w:val="24"/>
                <w:szCs w:val="24"/>
              </w:rPr>
              <w:t xml:space="preserve"> mart Nguyễn Ảnh Thủ</w:t>
            </w:r>
            <w:r w:rsidRPr="00B52B7E">
              <w:rPr>
                <w:rFonts w:ascii="Times New Roman" w:eastAsia="Times New Roman" w:hAnsi="Times New Roman" w:cs="Times New Roman"/>
                <w:color w:val="000000"/>
                <w:sz w:val="24"/>
                <w:szCs w:val="24"/>
              </w:rPr>
              <w:br/>
            </w:r>
            <w:r w:rsidRPr="00B52B7E">
              <w:rPr>
                <w:rFonts w:ascii="Times New Roman" w:eastAsia="Times New Roman" w:hAnsi="Times New Roman" w:cs="Times New Roman"/>
                <w:b/>
                <w:bCs/>
                <w:color w:val="000000"/>
                <w:sz w:val="24"/>
                <w:szCs w:val="24"/>
              </w:rPr>
              <w:t>Giờ xuất phát: 7g15</w:t>
            </w:r>
          </w:p>
        </w:tc>
        <w:tc>
          <w:tcPr>
            <w:tcW w:w="2409"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 </w:t>
            </w:r>
          </w:p>
        </w:tc>
        <w:tc>
          <w:tcPr>
            <w:tcW w:w="3827"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Nguyễn Văn Hùng -THPT Phan Đăng Lưu</w:t>
            </w:r>
          </w:p>
        </w:tc>
        <w:tc>
          <w:tcPr>
            <w:tcW w:w="2080"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sz w:val="24"/>
                <w:szCs w:val="24"/>
              </w:rPr>
            </w:pPr>
            <w:r w:rsidRPr="00B52B7E">
              <w:rPr>
                <w:rFonts w:ascii="Times New Roman" w:eastAsia="Times New Roman" w:hAnsi="Times New Roman" w:cs="Times New Roman"/>
                <w:sz w:val="24"/>
                <w:szCs w:val="24"/>
              </w:rPr>
              <w:t>988953865</w:t>
            </w:r>
          </w:p>
        </w:tc>
      </w:tr>
      <w:tr w:rsidR="00B52B7E" w:rsidRPr="00B52B7E" w:rsidTr="00B52B7E">
        <w:trPr>
          <w:trHeight w:val="12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b/>
                <w:bCs/>
                <w:color w:val="000000"/>
                <w:sz w:val="24"/>
                <w:szCs w:val="24"/>
              </w:rPr>
            </w:pPr>
            <w:r w:rsidRPr="00B52B7E">
              <w:rPr>
                <w:rFonts w:ascii="Times New Roman" w:eastAsia="Times New Roman" w:hAnsi="Times New Roman" w:cs="Times New Roman"/>
                <w:b/>
                <w:bCs/>
                <w:color w:val="000000"/>
                <w:sz w:val="24"/>
                <w:szCs w:val="24"/>
              </w:rPr>
              <w:t>Xe 7</w:t>
            </w:r>
          </w:p>
        </w:tc>
        <w:tc>
          <w:tcPr>
            <w:tcW w:w="863"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43</w:t>
            </w:r>
          </w:p>
        </w:tc>
        <w:tc>
          <w:tcPr>
            <w:tcW w:w="2964"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THPT Trường Chinh</w:t>
            </w:r>
            <w:r w:rsidRPr="00B52B7E">
              <w:rPr>
                <w:rFonts w:ascii="Times New Roman" w:eastAsia="Times New Roman" w:hAnsi="Times New Roman" w:cs="Times New Roman"/>
                <w:color w:val="000000"/>
                <w:sz w:val="24"/>
                <w:szCs w:val="24"/>
              </w:rPr>
              <w:br/>
            </w:r>
            <w:r w:rsidRPr="00B52B7E">
              <w:rPr>
                <w:rFonts w:ascii="Times New Roman" w:eastAsia="Times New Roman" w:hAnsi="Times New Roman" w:cs="Times New Roman"/>
                <w:b/>
                <w:bCs/>
                <w:i/>
                <w:iCs/>
                <w:color w:val="000000"/>
                <w:sz w:val="24"/>
                <w:szCs w:val="24"/>
              </w:rPr>
              <w:t>Giờ xuất phát: 6g30</w:t>
            </w:r>
          </w:p>
        </w:tc>
        <w:tc>
          <w:tcPr>
            <w:tcW w:w="2835"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UBND Xã Phú Trung</w:t>
            </w:r>
            <w:r w:rsidRPr="00B52B7E">
              <w:rPr>
                <w:rFonts w:ascii="Times New Roman" w:eastAsia="Times New Roman" w:hAnsi="Times New Roman" w:cs="Times New Roman"/>
                <w:color w:val="000000"/>
                <w:sz w:val="24"/>
                <w:szCs w:val="24"/>
              </w:rPr>
              <w:br/>
            </w:r>
            <w:r w:rsidRPr="00B52B7E">
              <w:rPr>
                <w:rFonts w:ascii="Times New Roman" w:eastAsia="Times New Roman" w:hAnsi="Times New Roman" w:cs="Times New Roman"/>
                <w:b/>
                <w:bCs/>
                <w:i/>
                <w:iCs/>
                <w:color w:val="000000"/>
                <w:sz w:val="24"/>
                <w:szCs w:val="24"/>
              </w:rPr>
              <w:t>Giờ xuất phát: 7g15</w:t>
            </w:r>
          </w:p>
        </w:tc>
        <w:tc>
          <w:tcPr>
            <w:tcW w:w="2409"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Phòng GD ĐT Huyện Củ Chi</w:t>
            </w:r>
            <w:r w:rsidR="001E4EF1">
              <w:rPr>
                <w:rFonts w:ascii="Times New Roman" w:eastAsia="Times New Roman" w:hAnsi="Times New Roman" w:cs="Times New Roman"/>
                <w:color w:val="000000"/>
                <w:sz w:val="24"/>
                <w:szCs w:val="24"/>
              </w:rPr>
              <w:t xml:space="preserve"> </w:t>
            </w:r>
            <w:r w:rsidRPr="00B52B7E">
              <w:rPr>
                <w:rFonts w:ascii="Times New Roman" w:eastAsia="Times New Roman" w:hAnsi="Times New Roman" w:cs="Times New Roman"/>
                <w:color w:val="000000"/>
                <w:sz w:val="24"/>
                <w:szCs w:val="24"/>
              </w:rPr>
              <w:t xml:space="preserve">(Giờ xuất phát: 8g00) </w:t>
            </w:r>
            <w:r w:rsidRPr="00B52B7E">
              <w:rPr>
                <w:rFonts w:ascii="Times New Roman" w:eastAsia="Times New Roman" w:hAnsi="Times New Roman" w:cs="Times New Roman"/>
                <w:color w:val="000000"/>
                <w:sz w:val="24"/>
                <w:szCs w:val="24"/>
              </w:rPr>
              <w:br/>
              <w:t xml:space="preserve"> THPT Phú Hòa (Giờ xuất phát: 8g15)</w:t>
            </w:r>
          </w:p>
        </w:tc>
        <w:tc>
          <w:tcPr>
            <w:tcW w:w="3827"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 xml:space="preserve">Phùng Xuân </w:t>
            </w:r>
            <w:proofErr w:type="gramStart"/>
            <w:r w:rsidRPr="00B52B7E">
              <w:rPr>
                <w:rFonts w:ascii="Times New Roman" w:eastAsia="Times New Roman" w:hAnsi="Times New Roman" w:cs="Times New Roman"/>
                <w:color w:val="000000"/>
                <w:sz w:val="24"/>
                <w:szCs w:val="24"/>
              </w:rPr>
              <w:t>Hòa  -</w:t>
            </w:r>
            <w:proofErr w:type="gramEnd"/>
            <w:r w:rsidRPr="00B52B7E">
              <w:rPr>
                <w:rFonts w:ascii="Times New Roman" w:eastAsia="Times New Roman" w:hAnsi="Times New Roman" w:cs="Times New Roman"/>
                <w:color w:val="000000"/>
                <w:sz w:val="24"/>
                <w:szCs w:val="24"/>
              </w:rPr>
              <w:t xml:space="preserve"> THPT Trường Trinh</w:t>
            </w:r>
          </w:p>
        </w:tc>
        <w:tc>
          <w:tcPr>
            <w:tcW w:w="2080"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sz w:val="24"/>
                <w:szCs w:val="24"/>
              </w:rPr>
            </w:pPr>
            <w:r w:rsidRPr="00B52B7E">
              <w:rPr>
                <w:rFonts w:ascii="Times New Roman" w:eastAsia="Times New Roman" w:hAnsi="Times New Roman" w:cs="Times New Roman"/>
                <w:sz w:val="24"/>
                <w:szCs w:val="24"/>
              </w:rPr>
              <w:t>932150877</w:t>
            </w:r>
          </w:p>
        </w:tc>
      </w:tr>
      <w:tr w:rsidR="00B52B7E" w:rsidRPr="00B52B7E" w:rsidTr="00B52B7E">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b/>
                <w:bCs/>
                <w:color w:val="000000"/>
                <w:sz w:val="24"/>
                <w:szCs w:val="24"/>
              </w:rPr>
            </w:pPr>
            <w:r w:rsidRPr="00B52B7E">
              <w:rPr>
                <w:rFonts w:ascii="Times New Roman" w:eastAsia="Times New Roman" w:hAnsi="Times New Roman" w:cs="Times New Roman"/>
                <w:b/>
                <w:bCs/>
                <w:color w:val="000000"/>
                <w:sz w:val="24"/>
                <w:szCs w:val="24"/>
              </w:rPr>
              <w:t>xe 8</w:t>
            </w:r>
          </w:p>
        </w:tc>
        <w:tc>
          <w:tcPr>
            <w:tcW w:w="863"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34</w:t>
            </w:r>
          </w:p>
        </w:tc>
        <w:tc>
          <w:tcPr>
            <w:tcW w:w="2964"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sz w:val="24"/>
                <w:szCs w:val="24"/>
              </w:rPr>
            </w:pPr>
            <w:r w:rsidRPr="00B52B7E">
              <w:rPr>
                <w:rFonts w:ascii="Times New Roman" w:eastAsia="Times New Roman" w:hAnsi="Times New Roman" w:cs="Times New Roman"/>
                <w:sz w:val="24"/>
                <w:szCs w:val="24"/>
              </w:rPr>
              <w:t>THPT Nguyễn Hữu Huân</w:t>
            </w:r>
            <w:r w:rsidRPr="00B52B7E">
              <w:rPr>
                <w:rFonts w:ascii="Times New Roman" w:eastAsia="Times New Roman" w:hAnsi="Times New Roman" w:cs="Times New Roman"/>
                <w:sz w:val="24"/>
                <w:szCs w:val="24"/>
              </w:rPr>
              <w:br/>
            </w:r>
            <w:r w:rsidRPr="00B52B7E">
              <w:rPr>
                <w:rFonts w:ascii="Times New Roman" w:eastAsia="Times New Roman" w:hAnsi="Times New Roman" w:cs="Times New Roman"/>
                <w:b/>
                <w:bCs/>
                <w:sz w:val="24"/>
                <w:szCs w:val="24"/>
              </w:rPr>
              <w:t>Giờ xuất phát: 6g30</w:t>
            </w:r>
          </w:p>
        </w:tc>
        <w:tc>
          <w:tcPr>
            <w:tcW w:w="2835"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THPT Võ Trường Toản</w:t>
            </w:r>
            <w:r w:rsidRPr="00B52B7E">
              <w:rPr>
                <w:rFonts w:ascii="Times New Roman" w:eastAsia="Times New Roman" w:hAnsi="Times New Roman" w:cs="Times New Roman"/>
                <w:color w:val="000000"/>
                <w:sz w:val="24"/>
                <w:szCs w:val="24"/>
              </w:rPr>
              <w:br/>
            </w:r>
            <w:r w:rsidRPr="00B52B7E">
              <w:rPr>
                <w:rFonts w:ascii="Times New Roman" w:eastAsia="Times New Roman" w:hAnsi="Times New Roman" w:cs="Times New Roman"/>
                <w:b/>
                <w:bCs/>
                <w:i/>
                <w:iCs/>
                <w:color w:val="000000"/>
                <w:sz w:val="24"/>
                <w:szCs w:val="24"/>
              </w:rPr>
              <w:t>Giờ xuất phát: 7g15</w:t>
            </w:r>
          </w:p>
        </w:tc>
        <w:tc>
          <w:tcPr>
            <w:tcW w:w="2409"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 </w:t>
            </w:r>
          </w:p>
        </w:tc>
        <w:tc>
          <w:tcPr>
            <w:tcW w:w="3827" w:type="dxa"/>
            <w:tcBorders>
              <w:top w:val="nil"/>
              <w:left w:val="nil"/>
              <w:bottom w:val="single" w:sz="4" w:space="0" w:color="auto"/>
              <w:right w:val="single" w:sz="4" w:space="0" w:color="auto"/>
            </w:tcBorders>
            <w:shd w:val="clear" w:color="auto" w:fill="auto"/>
            <w:vAlign w:val="center"/>
            <w:hideMark/>
          </w:tcPr>
          <w:p w:rsidR="00B52B7E" w:rsidRPr="00B52B7E" w:rsidRDefault="00B52B7E" w:rsidP="00B52B7E">
            <w:pPr>
              <w:spacing w:after="0" w:line="240" w:lineRule="auto"/>
              <w:rPr>
                <w:rFonts w:ascii="Times New Roman" w:eastAsia="Times New Roman" w:hAnsi="Times New Roman" w:cs="Times New Roman"/>
                <w:color w:val="000000"/>
                <w:sz w:val="24"/>
                <w:szCs w:val="24"/>
              </w:rPr>
            </w:pPr>
            <w:r w:rsidRPr="00B52B7E">
              <w:rPr>
                <w:rFonts w:ascii="Times New Roman" w:eastAsia="Times New Roman" w:hAnsi="Times New Roman" w:cs="Times New Roman"/>
                <w:color w:val="000000"/>
                <w:sz w:val="24"/>
                <w:szCs w:val="24"/>
              </w:rPr>
              <w:t>Lê Minh Hòa - THPT Nguyễn Hữu Huân</w:t>
            </w:r>
          </w:p>
        </w:tc>
        <w:tc>
          <w:tcPr>
            <w:tcW w:w="2080" w:type="dxa"/>
            <w:tcBorders>
              <w:top w:val="nil"/>
              <w:left w:val="nil"/>
              <w:bottom w:val="single" w:sz="4" w:space="0" w:color="auto"/>
              <w:right w:val="single" w:sz="4" w:space="0" w:color="auto"/>
            </w:tcBorders>
            <w:shd w:val="clear" w:color="auto" w:fill="auto"/>
            <w:noWrap/>
            <w:vAlign w:val="center"/>
            <w:hideMark/>
          </w:tcPr>
          <w:p w:rsidR="00B52B7E" w:rsidRPr="00B52B7E" w:rsidRDefault="00B52B7E" w:rsidP="00B52B7E">
            <w:pPr>
              <w:spacing w:after="0" w:line="240" w:lineRule="auto"/>
              <w:jc w:val="center"/>
              <w:rPr>
                <w:rFonts w:ascii="Times New Roman" w:eastAsia="Times New Roman" w:hAnsi="Times New Roman" w:cs="Times New Roman"/>
                <w:sz w:val="24"/>
                <w:szCs w:val="24"/>
              </w:rPr>
            </w:pPr>
            <w:r w:rsidRPr="00B52B7E">
              <w:rPr>
                <w:rFonts w:ascii="Times New Roman" w:eastAsia="Times New Roman" w:hAnsi="Times New Roman" w:cs="Times New Roman"/>
                <w:sz w:val="24"/>
                <w:szCs w:val="24"/>
              </w:rPr>
              <w:t>937763879</w:t>
            </w:r>
          </w:p>
        </w:tc>
      </w:tr>
    </w:tbl>
    <w:p w:rsidR="00C76DE1" w:rsidRDefault="00C76DE1" w:rsidP="006E53E4">
      <w:pPr>
        <w:rPr>
          <w:rFonts w:ascii="Times New Roman" w:hAnsi="Times New Roman" w:cs="Times New Roman"/>
          <w:sz w:val="26"/>
          <w:szCs w:val="26"/>
        </w:rPr>
      </w:pPr>
    </w:p>
    <w:p w:rsidR="00C76DE1" w:rsidRDefault="00C76DE1" w:rsidP="006E53E4">
      <w:pPr>
        <w:rPr>
          <w:rFonts w:ascii="Times New Roman" w:hAnsi="Times New Roman" w:cs="Times New Roman"/>
          <w:sz w:val="26"/>
          <w:szCs w:val="26"/>
        </w:rPr>
      </w:pPr>
    </w:p>
    <w:p w:rsidR="0029535A" w:rsidRPr="006E53E4" w:rsidRDefault="0029535A" w:rsidP="00B6669E">
      <w:pPr>
        <w:rPr>
          <w:rFonts w:ascii="Times New Roman" w:hAnsi="Times New Roman" w:cs="Times New Roman"/>
        </w:rPr>
      </w:pPr>
    </w:p>
    <w:sectPr w:rsidR="0029535A" w:rsidRPr="006E53E4" w:rsidSect="006669A4">
      <w:pgSz w:w="16840" w:h="11907" w:orient="landscape" w:code="9"/>
      <w:pgMar w:top="992" w:right="1134"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964"/>
    <w:multiLevelType w:val="hybridMultilevel"/>
    <w:tmpl w:val="D2549F60"/>
    <w:lvl w:ilvl="0" w:tplc="0DDC26F4">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D771C9F"/>
    <w:multiLevelType w:val="hybridMultilevel"/>
    <w:tmpl w:val="DB7E1AC8"/>
    <w:lvl w:ilvl="0" w:tplc="E18C4CFC">
      <w:start w:val="20"/>
      <w:numFmt w:val="bullet"/>
      <w:lvlText w:val="-"/>
      <w:lvlJc w:val="left"/>
      <w:pPr>
        <w:ind w:left="1500" w:hanging="360"/>
      </w:pPr>
      <w:rPr>
        <w:rFonts w:ascii="Times New Roman" w:eastAsiaTheme="minorHAnsi" w:hAnsi="Times New Roman" w:cs="Times New Roman"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6A9B0854"/>
    <w:multiLevelType w:val="hybridMultilevel"/>
    <w:tmpl w:val="AC20C5B4"/>
    <w:lvl w:ilvl="0" w:tplc="FC120886">
      <w:start w:val="1"/>
      <w:numFmt w:val="decimal"/>
      <w:lvlText w:val="%1."/>
      <w:lvlJc w:val="left"/>
      <w:pPr>
        <w:ind w:left="502" w:hanging="360"/>
      </w:pPr>
      <w:rPr>
        <w:rFonts w:ascii="Times New Roman" w:eastAsiaTheme="minorHAnsi" w:hAnsi="Times New Roman" w:cs="Times New Roman"/>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6EED4CD3"/>
    <w:multiLevelType w:val="hybridMultilevel"/>
    <w:tmpl w:val="B720CF06"/>
    <w:lvl w:ilvl="0" w:tplc="9AB48480">
      <w:start w:val="1"/>
      <w:numFmt w:val="bullet"/>
      <w:lvlText w:val="-"/>
      <w:lvlJc w:val="left"/>
      <w:pPr>
        <w:ind w:left="1637"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E4"/>
    <w:rsid w:val="00010E5A"/>
    <w:rsid w:val="00036939"/>
    <w:rsid w:val="000A46BC"/>
    <w:rsid w:val="000A6B9B"/>
    <w:rsid w:val="000D308A"/>
    <w:rsid w:val="001037E0"/>
    <w:rsid w:val="00112B3E"/>
    <w:rsid w:val="001E4EF1"/>
    <w:rsid w:val="0029535A"/>
    <w:rsid w:val="002E05B0"/>
    <w:rsid w:val="00352801"/>
    <w:rsid w:val="00352BE5"/>
    <w:rsid w:val="00571E8E"/>
    <w:rsid w:val="006669A4"/>
    <w:rsid w:val="006E53E4"/>
    <w:rsid w:val="00726C44"/>
    <w:rsid w:val="007738B8"/>
    <w:rsid w:val="00785C8F"/>
    <w:rsid w:val="007E0955"/>
    <w:rsid w:val="00940A40"/>
    <w:rsid w:val="00A41C1B"/>
    <w:rsid w:val="00B16EF1"/>
    <w:rsid w:val="00B52B7E"/>
    <w:rsid w:val="00B6669E"/>
    <w:rsid w:val="00C12872"/>
    <w:rsid w:val="00C75372"/>
    <w:rsid w:val="00C76DE1"/>
    <w:rsid w:val="00CB0D43"/>
    <w:rsid w:val="00D001D9"/>
    <w:rsid w:val="00D736F8"/>
    <w:rsid w:val="00DB1E23"/>
    <w:rsid w:val="00E2564C"/>
    <w:rsid w:val="00F5548F"/>
    <w:rsid w:val="00FE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C99D"/>
  <w15:chartTrackingRefBased/>
  <w15:docId w15:val="{5F1BD4ED-E8AE-43D8-A16C-B230BD02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E53E4"/>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53E4"/>
    <w:pPr>
      <w:keepNext/>
      <w:spacing w:after="0" w:line="240" w:lineRule="auto"/>
      <w:jc w:val="both"/>
      <w:outlineLvl w:val="1"/>
    </w:pPr>
    <w:rPr>
      <w:rFonts w:ascii="Times New Roman" w:eastAsia="Times New Roman" w:hAnsi="Times New Roman" w:cs="Times New Roman"/>
      <w:b/>
      <w:bCs/>
      <w:sz w:val="26"/>
      <w:szCs w:val="20"/>
    </w:rPr>
  </w:style>
  <w:style w:type="paragraph" w:styleId="Heading3">
    <w:name w:val="heading 3"/>
    <w:basedOn w:val="Normal"/>
    <w:next w:val="Normal"/>
    <w:link w:val="Heading3Char"/>
    <w:qFormat/>
    <w:rsid w:val="006E53E4"/>
    <w:pPr>
      <w:keepNext/>
      <w:spacing w:after="0" w:line="240" w:lineRule="auto"/>
      <w:jc w:val="center"/>
      <w:outlineLvl w:val="2"/>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rsid w:val="006E53E4"/>
    <w:pPr>
      <w:keepNext/>
      <w:spacing w:after="0" w:line="240" w:lineRule="auto"/>
      <w:jc w:val="center"/>
      <w:outlineLvl w:val="4"/>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E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53E4"/>
    <w:rPr>
      <w:rFonts w:ascii="Times New Roman" w:eastAsia="Times New Roman" w:hAnsi="Times New Roman" w:cs="Times New Roman"/>
      <w:b/>
      <w:bCs/>
      <w:sz w:val="26"/>
      <w:szCs w:val="20"/>
    </w:rPr>
  </w:style>
  <w:style w:type="character" w:customStyle="1" w:styleId="Heading3Char">
    <w:name w:val="Heading 3 Char"/>
    <w:basedOn w:val="DefaultParagraphFont"/>
    <w:link w:val="Heading3"/>
    <w:rsid w:val="006E53E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E53E4"/>
    <w:rPr>
      <w:rFonts w:ascii="Times New Roman" w:eastAsia="Times New Roman" w:hAnsi="Times New Roman" w:cs="Times New Roman"/>
      <w:i/>
      <w:sz w:val="24"/>
      <w:szCs w:val="24"/>
    </w:rPr>
  </w:style>
  <w:style w:type="paragraph" w:customStyle="1" w:styleId="Char">
    <w:name w:val="Char"/>
    <w:basedOn w:val="Normal"/>
    <w:semiHidden/>
    <w:rsid w:val="006E53E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Default">
    <w:name w:val="Default"/>
    <w:rsid w:val="006E53E4"/>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2E05B0"/>
    <w:pPr>
      <w:ind w:left="720"/>
      <w:contextualSpacing/>
    </w:pPr>
  </w:style>
  <w:style w:type="table" w:styleId="TableGrid">
    <w:name w:val="Table Grid"/>
    <w:basedOn w:val="TableNormal"/>
    <w:uiPriority w:val="59"/>
    <w:rsid w:val="00D0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8949">
      <w:bodyDiv w:val="1"/>
      <w:marLeft w:val="0"/>
      <w:marRight w:val="0"/>
      <w:marTop w:val="0"/>
      <w:marBottom w:val="0"/>
      <w:divBdr>
        <w:top w:val="none" w:sz="0" w:space="0" w:color="auto"/>
        <w:left w:val="none" w:sz="0" w:space="0" w:color="auto"/>
        <w:bottom w:val="none" w:sz="0" w:space="0" w:color="auto"/>
        <w:right w:val="none" w:sz="0" w:space="0" w:color="auto"/>
      </w:divBdr>
    </w:div>
    <w:div w:id="268050625">
      <w:bodyDiv w:val="1"/>
      <w:marLeft w:val="0"/>
      <w:marRight w:val="0"/>
      <w:marTop w:val="0"/>
      <w:marBottom w:val="0"/>
      <w:divBdr>
        <w:top w:val="none" w:sz="0" w:space="0" w:color="auto"/>
        <w:left w:val="none" w:sz="0" w:space="0" w:color="auto"/>
        <w:bottom w:val="none" w:sz="0" w:space="0" w:color="auto"/>
        <w:right w:val="none" w:sz="0" w:space="0" w:color="auto"/>
      </w:divBdr>
    </w:div>
    <w:div w:id="696152369">
      <w:bodyDiv w:val="1"/>
      <w:marLeft w:val="0"/>
      <w:marRight w:val="0"/>
      <w:marTop w:val="0"/>
      <w:marBottom w:val="0"/>
      <w:divBdr>
        <w:top w:val="none" w:sz="0" w:space="0" w:color="auto"/>
        <w:left w:val="none" w:sz="0" w:space="0" w:color="auto"/>
        <w:bottom w:val="none" w:sz="0" w:space="0" w:color="auto"/>
        <w:right w:val="none" w:sz="0" w:space="0" w:color="auto"/>
      </w:divBdr>
    </w:div>
    <w:div w:id="972446577">
      <w:bodyDiv w:val="1"/>
      <w:marLeft w:val="0"/>
      <w:marRight w:val="0"/>
      <w:marTop w:val="0"/>
      <w:marBottom w:val="0"/>
      <w:divBdr>
        <w:top w:val="none" w:sz="0" w:space="0" w:color="auto"/>
        <w:left w:val="none" w:sz="0" w:space="0" w:color="auto"/>
        <w:bottom w:val="none" w:sz="0" w:space="0" w:color="auto"/>
        <w:right w:val="none" w:sz="0" w:space="0" w:color="auto"/>
      </w:divBdr>
    </w:div>
    <w:div w:id="1366373064">
      <w:bodyDiv w:val="1"/>
      <w:marLeft w:val="0"/>
      <w:marRight w:val="0"/>
      <w:marTop w:val="0"/>
      <w:marBottom w:val="0"/>
      <w:divBdr>
        <w:top w:val="none" w:sz="0" w:space="0" w:color="auto"/>
        <w:left w:val="none" w:sz="0" w:space="0" w:color="auto"/>
        <w:bottom w:val="none" w:sz="0" w:space="0" w:color="auto"/>
        <w:right w:val="none" w:sz="0" w:space="0" w:color="auto"/>
      </w:divBdr>
    </w:div>
    <w:div w:id="1633057859">
      <w:bodyDiv w:val="1"/>
      <w:marLeft w:val="0"/>
      <w:marRight w:val="0"/>
      <w:marTop w:val="0"/>
      <w:marBottom w:val="0"/>
      <w:divBdr>
        <w:top w:val="none" w:sz="0" w:space="0" w:color="auto"/>
        <w:left w:val="none" w:sz="0" w:space="0" w:color="auto"/>
        <w:bottom w:val="none" w:sz="0" w:space="0" w:color="auto"/>
        <w:right w:val="none" w:sz="0" w:space="0" w:color="auto"/>
      </w:divBdr>
    </w:div>
    <w:div w:id="1671565436">
      <w:bodyDiv w:val="1"/>
      <w:marLeft w:val="0"/>
      <w:marRight w:val="0"/>
      <w:marTop w:val="0"/>
      <w:marBottom w:val="0"/>
      <w:divBdr>
        <w:top w:val="none" w:sz="0" w:space="0" w:color="auto"/>
        <w:left w:val="none" w:sz="0" w:space="0" w:color="auto"/>
        <w:bottom w:val="none" w:sz="0" w:space="0" w:color="auto"/>
        <w:right w:val="none" w:sz="0" w:space="0" w:color="auto"/>
      </w:divBdr>
    </w:div>
    <w:div w:id="1823233617">
      <w:bodyDiv w:val="1"/>
      <w:marLeft w:val="0"/>
      <w:marRight w:val="0"/>
      <w:marTop w:val="0"/>
      <w:marBottom w:val="0"/>
      <w:divBdr>
        <w:top w:val="none" w:sz="0" w:space="0" w:color="auto"/>
        <w:left w:val="none" w:sz="0" w:space="0" w:color="auto"/>
        <w:bottom w:val="none" w:sz="0" w:space="0" w:color="auto"/>
        <w:right w:val="none" w:sz="0" w:space="0" w:color="auto"/>
      </w:divBdr>
    </w:div>
    <w:div w:id="18637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Đình Lương</dc:creator>
  <cp:keywords/>
  <dc:description/>
  <cp:lastModifiedBy>htminh@hcm.edu.vn</cp:lastModifiedBy>
  <cp:revision>3</cp:revision>
  <cp:lastPrinted>2017-12-26T08:23:00Z</cp:lastPrinted>
  <dcterms:created xsi:type="dcterms:W3CDTF">2017-12-26T08:51:00Z</dcterms:created>
  <dcterms:modified xsi:type="dcterms:W3CDTF">2017-12-26T09:12:00Z</dcterms:modified>
</cp:coreProperties>
</file>